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DA7CC" w14:textId="7777777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7B01042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837C8E">
        <w:rPr>
          <w:rFonts w:ascii="Times New Roman" w:hAnsi="Times New Roman"/>
          <w:sz w:val="24"/>
        </w:rPr>
        <w:t>01</w:t>
      </w:r>
      <w:r w:rsidRPr="008D03DB">
        <w:rPr>
          <w:rFonts w:ascii="Times New Roman" w:hAnsi="Times New Roman"/>
          <w:sz w:val="24"/>
        </w:rPr>
        <w:t>-</w:t>
      </w:r>
      <w:r w:rsidR="00837C8E">
        <w:rPr>
          <w:rFonts w:ascii="Times New Roman" w:hAnsi="Times New Roman"/>
          <w:sz w:val="24"/>
        </w:rPr>
        <w:t>30</w:t>
      </w:r>
      <w:r>
        <w:rPr>
          <w:rFonts w:ascii="Times New Roman" w:hAnsi="Times New Roman"/>
          <w:sz w:val="24"/>
        </w:rPr>
        <w:t xml:space="preserve"> </w:t>
      </w:r>
      <w:r w:rsidRPr="008D03DB">
        <w:rPr>
          <w:rFonts w:ascii="Times New Roman" w:hAnsi="Times New Roman"/>
          <w:sz w:val="24"/>
        </w:rPr>
        <w:t>Nr. V18-</w:t>
      </w:r>
      <w:r w:rsidR="007D3514">
        <w:rPr>
          <w:rFonts w:ascii="Times New Roman" w:hAnsi="Times New Roman"/>
          <w:sz w:val="24"/>
        </w:rPr>
        <w:t>1</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03AEA7CC" w:rsidR="00D21165" w:rsidRPr="003A25C9" w:rsidRDefault="00D21165" w:rsidP="00706C86">
      <w:pPr>
        <w:spacing w:line="360" w:lineRule="auto"/>
        <w:ind w:firstLine="567"/>
        <w:jc w:val="both"/>
        <w:outlineLvl w:val="0"/>
        <w:rPr>
          <w:rFonts w:ascii="Times New Roman" w:hAnsi="Times New Roman"/>
          <w:sz w:val="24"/>
          <w:szCs w:val="24"/>
        </w:rPr>
      </w:pPr>
      <w:r w:rsidRPr="003A25C9">
        <w:rPr>
          <w:rFonts w:ascii="Times New Roman" w:hAnsi="Times New Roman"/>
          <w:sz w:val="24"/>
          <w:szCs w:val="24"/>
        </w:rPr>
        <w:t>Posėdis įvyko 202</w:t>
      </w:r>
      <w:r w:rsidR="00837C8E">
        <w:rPr>
          <w:rFonts w:ascii="Times New Roman" w:hAnsi="Times New Roman"/>
          <w:sz w:val="24"/>
          <w:szCs w:val="24"/>
        </w:rPr>
        <w:t>5</w:t>
      </w:r>
      <w:r w:rsidRPr="003A25C9">
        <w:rPr>
          <w:rFonts w:ascii="Times New Roman" w:hAnsi="Times New Roman"/>
          <w:sz w:val="24"/>
          <w:szCs w:val="24"/>
        </w:rPr>
        <w:t>-</w:t>
      </w:r>
      <w:r w:rsidR="00837C8E">
        <w:rPr>
          <w:rFonts w:ascii="Times New Roman" w:hAnsi="Times New Roman"/>
          <w:sz w:val="24"/>
          <w:szCs w:val="24"/>
        </w:rPr>
        <w:t>01</w:t>
      </w:r>
      <w:r w:rsidRPr="003A25C9">
        <w:rPr>
          <w:rFonts w:ascii="Times New Roman" w:hAnsi="Times New Roman"/>
          <w:sz w:val="24"/>
          <w:szCs w:val="24"/>
        </w:rPr>
        <w:t>-</w:t>
      </w:r>
      <w:r w:rsidR="00837C8E">
        <w:rPr>
          <w:rFonts w:ascii="Times New Roman" w:hAnsi="Times New Roman"/>
          <w:sz w:val="24"/>
          <w:szCs w:val="24"/>
        </w:rPr>
        <w:t>30</w:t>
      </w:r>
      <w:r w:rsidRPr="003A25C9">
        <w:rPr>
          <w:rFonts w:ascii="Times New Roman" w:hAnsi="Times New Roman"/>
          <w:sz w:val="24"/>
          <w:szCs w:val="24"/>
        </w:rPr>
        <w:t xml:space="preserve">. </w:t>
      </w:r>
    </w:p>
    <w:p w14:paraId="62EB45FD" w14:textId="77777777" w:rsidR="00D21165" w:rsidRPr="003A25C9" w:rsidRDefault="00D21165" w:rsidP="00706C86">
      <w:pPr>
        <w:spacing w:line="360" w:lineRule="auto"/>
        <w:ind w:firstLine="567"/>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706C86">
      <w:pPr>
        <w:pStyle w:val="western"/>
        <w:spacing w:before="0" w:beforeAutospacing="0" w:line="360" w:lineRule="auto"/>
        <w:ind w:firstLine="567"/>
      </w:pPr>
      <w:r w:rsidRPr="003A25C9">
        <w:t xml:space="preserve">Posėdžio sekretorė – Lina Girnienė, Savivaldybės administracijos Bendrojo skyriaus  specialistė. </w:t>
      </w:r>
    </w:p>
    <w:p w14:paraId="5D78B872" w14:textId="3461EF4A" w:rsidR="00D21165" w:rsidRPr="003A25C9" w:rsidRDefault="00D21165" w:rsidP="00706C86">
      <w:pPr>
        <w:pStyle w:val="western"/>
        <w:spacing w:before="0" w:beforeAutospacing="0"/>
        <w:ind w:firstLine="567"/>
        <w:rPr>
          <w:color w:val="000000"/>
        </w:rPr>
      </w:pPr>
      <w:r w:rsidRPr="003A25C9">
        <w:t>Dalyvauja Savivaldybės tarybos nariai:</w:t>
      </w:r>
      <w:r w:rsidRPr="003A25C9">
        <w:rPr>
          <w:color w:val="000000"/>
        </w:rPr>
        <w:t xml:space="preserve"> Jolanta Armonavičienė,</w:t>
      </w:r>
      <w:r w:rsidRPr="003A25C9">
        <w:t xml:space="preserve"> </w:t>
      </w:r>
      <w:r w:rsidR="00141C2E" w:rsidRPr="003A25C9">
        <w:t>Vaida Babeckienė</w:t>
      </w:r>
      <w:r w:rsidR="00141C2E">
        <w:t>,</w:t>
      </w:r>
      <w:r w:rsidR="00141C2E" w:rsidRPr="003A25C9">
        <w:t xml:space="preserve"> </w:t>
      </w:r>
      <w:r w:rsidR="009444BD" w:rsidRPr="003A25C9">
        <w:t xml:space="preserve">Virginijus Ceslevičius, </w:t>
      </w:r>
      <w:r w:rsidRPr="003A25C9">
        <w:rPr>
          <w:color w:val="000000"/>
        </w:rPr>
        <w:t>Eugenijus Cikanavičius, Vytautas Čėsna, Rimvydas Dekas, Borisas Geicenas,</w:t>
      </w:r>
      <w:r w:rsidRPr="003A25C9">
        <w:t xml:space="preserve"> </w:t>
      </w:r>
      <w:r w:rsidRPr="003A25C9">
        <w:rPr>
          <w:color w:val="000000"/>
        </w:rPr>
        <w:t xml:space="preserve">Aušra Gerulaitienė, Raimondas Gincas,  </w:t>
      </w:r>
      <w:r w:rsidRPr="003A25C9">
        <w:t xml:space="preserve">Rugilė Grendaitė, Gintaras Gružauskas, Romualdas Kubiakas, </w:t>
      </w:r>
      <w:r w:rsidR="00E23D84" w:rsidRPr="003A25C9">
        <w:t>Mindaugas Kuklierius</w:t>
      </w:r>
      <w:r w:rsidR="00E23D84">
        <w:t>,</w:t>
      </w:r>
      <w:r w:rsidR="00E23D84" w:rsidRPr="003A25C9">
        <w:t xml:space="preserve"> </w:t>
      </w:r>
      <w:r w:rsidRPr="003A25C9">
        <w:t>Aurelija Lankelienė, Voldemaras Maziliauskas, Ieva Mažulienė,</w:t>
      </w:r>
      <w:r w:rsidRPr="003A25C9">
        <w:rPr>
          <w:color w:val="000000"/>
        </w:rPr>
        <w:t xml:space="preserve"> Kęstas Moroza, Daiva Nasevičienė, Giedrė Pavasarytė, Laima Rudienė, Vytautas Silvanavičius, Vytenis Tomkus, Ramūnas Urmilevičius, Darius Vilimas. </w:t>
      </w:r>
    </w:p>
    <w:p w14:paraId="4856AFAD" w14:textId="600B8108" w:rsidR="00D45FA6" w:rsidRPr="003A25C9" w:rsidRDefault="00D45FA6" w:rsidP="00706C86">
      <w:pPr>
        <w:pStyle w:val="western"/>
        <w:spacing w:before="0" w:beforeAutospacing="0"/>
        <w:ind w:firstLine="567"/>
        <w:rPr>
          <w:color w:val="000000"/>
        </w:rPr>
      </w:pPr>
      <w:r w:rsidRPr="003A25C9">
        <w:t xml:space="preserve">Nedalyvauja Savivaldybės tarybos </w:t>
      </w:r>
      <w:r>
        <w:t xml:space="preserve">narys </w:t>
      </w:r>
      <w:r w:rsidRPr="003A25C9">
        <w:t>Tautvydas Krilavičius</w:t>
      </w:r>
      <w:r w:rsidRPr="003A25C9">
        <w:rPr>
          <w:color w:val="000000"/>
        </w:rPr>
        <w:t>.</w:t>
      </w:r>
      <w:r>
        <w:rPr>
          <w:color w:val="000000"/>
        </w:rPr>
        <w:t xml:space="preserve"> </w:t>
      </w:r>
    </w:p>
    <w:p w14:paraId="350D77E3" w14:textId="6EA28AB7" w:rsidR="00D21165" w:rsidRPr="003A25C9" w:rsidRDefault="00D21165" w:rsidP="00706C86">
      <w:pPr>
        <w:pStyle w:val="western"/>
        <w:spacing w:before="0" w:beforeAutospacing="0"/>
        <w:ind w:firstLine="567"/>
      </w:pPr>
      <w:r w:rsidRPr="003A25C9">
        <w:t>Kviestųjų asmenų sąrašas pridedamas.</w:t>
      </w:r>
      <w:r w:rsidR="00141C2E">
        <w:t xml:space="preserve"> </w:t>
      </w:r>
    </w:p>
    <w:p w14:paraId="60BD02D3" w14:textId="7A4C70AE" w:rsidR="00D21165" w:rsidRDefault="00D21165" w:rsidP="00706C86">
      <w:pPr>
        <w:ind w:firstLine="567"/>
        <w:jc w:val="both"/>
        <w:rPr>
          <w:rFonts w:ascii="Times New Roman" w:hAnsi="Times New Roman"/>
          <w:sz w:val="24"/>
          <w:szCs w:val="24"/>
        </w:rPr>
      </w:pPr>
      <w:bookmarkStart w:id="0" w:name="_Hlk185579446"/>
      <w:r w:rsidRPr="003A25C9">
        <w:rPr>
          <w:rFonts w:ascii="Times New Roman" w:hAnsi="Times New Roman"/>
          <w:sz w:val="24"/>
          <w:szCs w:val="24"/>
        </w:rPr>
        <w:t xml:space="preserve">Šarūnas Čėsna </w:t>
      </w:r>
      <w:bookmarkEnd w:id="0"/>
      <w:r w:rsidR="00EC5982">
        <w:rPr>
          <w:rFonts w:ascii="Times New Roman" w:hAnsi="Times New Roman"/>
          <w:sz w:val="24"/>
          <w:szCs w:val="24"/>
        </w:rPr>
        <w:t>sako</w:t>
      </w:r>
      <w:r w:rsidRPr="003A25C9">
        <w:rPr>
          <w:rFonts w:ascii="Times New Roman" w:hAnsi="Times New Roman"/>
          <w:sz w:val="24"/>
          <w:szCs w:val="24"/>
        </w:rPr>
        <w:t>, kad posėdyje dalyvauja 2</w:t>
      </w:r>
      <w:r w:rsidR="00D45FA6">
        <w:rPr>
          <w:rFonts w:ascii="Times New Roman" w:hAnsi="Times New Roman"/>
          <w:sz w:val="24"/>
          <w:szCs w:val="24"/>
        </w:rPr>
        <w:t>4</w:t>
      </w:r>
      <w:r w:rsidRPr="003A25C9">
        <w:rPr>
          <w:rFonts w:ascii="Times New Roman" w:hAnsi="Times New Roman"/>
          <w:sz w:val="24"/>
          <w:szCs w:val="24"/>
        </w:rPr>
        <w:t xml:space="preserve"> Savivaldybės tarybos nariai, siūlo posėdį pradėti. Klausia, ar yra pasiūlymų dėl posėdžio darbotvarkės. </w:t>
      </w:r>
    </w:p>
    <w:p w14:paraId="192DAC2D" w14:textId="0E3DDBCF" w:rsidR="00AC7CA4" w:rsidRPr="00D45FA6" w:rsidRDefault="008D53E2" w:rsidP="00AC7CA4">
      <w:pPr>
        <w:ind w:firstLine="567"/>
        <w:jc w:val="both"/>
        <w:rPr>
          <w:rFonts w:ascii="Times New Roman" w:hAnsi="Times New Roman"/>
          <w:sz w:val="24"/>
          <w:szCs w:val="24"/>
        </w:rPr>
      </w:pPr>
      <w:r>
        <w:rPr>
          <w:rFonts w:ascii="Times New Roman" w:hAnsi="Times New Roman"/>
          <w:sz w:val="24"/>
          <w:szCs w:val="24"/>
        </w:rPr>
        <w:t xml:space="preserve">Voldemaras Maziliauskas </w:t>
      </w:r>
      <w:r w:rsidR="00816F6D">
        <w:rPr>
          <w:rFonts w:ascii="Times New Roman" w:hAnsi="Times New Roman"/>
          <w:sz w:val="24"/>
          <w:szCs w:val="24"/>
        </w:rPr>
        <w:t xml:space="preserve">siūlo pakoreguoti posėdžio darbotvarkę, atsiimant </w:t>
      </w:r>
      <w:r w:rsidR="00AC7CA4" w:rsidRPr="00D45FA6">
        <w:rPr>
          <w:rFonts w:ascii="Times New Roman" w:hAnsi="Times New Roman"/>
          <w:sz w:val="24"/>
          <w:szCs w:val="24"/>
        </w:rPr>
        <w:t>26</w:t>
      </w:r>
      <w:r w:rsidR="00AC7CA4">
        <w:rPr>
          <w:rFonts w:ascii="Times New Roman" w:hAnsi="Times New Roman"/>
          <w:sz w:val="24"/>
          <w:szCs w:val="24"/>
        </w:rPr>
        <w:t xml:space="preserve"> klausimą ,,</w:t>
      </w:r>
      <w:r w:rsidR="00AC7CA4" w:rsidRPr="00D45FA6">
        <w:rPr>
          <w:rFonts w:ascii="Times New Roman" w:hAnsi="Times New Roman"/>
          <w:sz w:val="24"/>
          <w:szCs w:val="24"/>
        </w:rPr>
        <w:t>Dėl Kaišiadorių rajono savivaldybės tarybos 2024 m. gruodžio 19 d. sprendimo Nr. V17E-321 „Dėl gatvės geografinės charakteristikos pakeitimo“ pakeitimo</w:t>
      </w:r>
      <w:r w:rsidR="00AC7CA4">
        <w:rPr>
          <w:rFonts w:ascii="Times New Roman" w:hAnsi="Times New Roman"/>
          <w:sz w:val="24"/>
          <w:szCs w:val="24"/>
        </w:rPr>
        <w:t xml:space="preserve">“, </w:t>
      </w:r>
      <w:r w:rsidR="001C1705">
        <w:rPr>
          <w:rFonts w:ascii="Times New Roman" w:hAnsi="Times New Roman"/>
          <w:sz w:val="24"/>
          <w:szCs w:val="24"/>
        </w:rPr>
        <w:t xml:space="preserve">kadangi šiuo klausimu bus papildomai diskutuojama, o Savivaldybės administracija pažadėjo, kad jis bus teikiamas svarstyti kitame Savivaldybės tarybos posėdyje. </w:t>
      </w:r>
    </w:p>
    <w:p w14:paraId="45A3F8D7" w14:textId="0EB634DE" w:rsidR="008253AC" w:rsidRPr="007516B5" w:rsidRDefault="008253AC" w:rsidP="00706C86">
      <w:pPr>
        <w:ind w:firstLine="567"/>
        <w:jc w:val="both"/>
        <w:rPr>
          <w:rFonts w:ascii="Times New Roman" w:hAnsi="Times New Roman"/>
          <w:sz w:val="24"/>
          <w:szCs w:val="24"/>
        </w:rPr>
      </w:pPr>
      <w:bookmarkStart w:id="1" w:name="_Hlk185579619"/>
      <w:r w:rsidRPr="003A25C9">
        <w:rPr>
          <w:rFonts w:ascii="Times New Roman" w:hAnsi="Times New Roman"/>
          <w:sz w:val="24"/>
          <w:szCs w:val="24"/>
        </w:rPr>
        <w:t>Šarūnas Čėsna</w:t>
      </w:r>
      <w:r>
        <w:rPr>
          <w:rFonts w:ascii="Times New Roman" w:hAnsi="Times New Roman"/>
          <w:sz w:val="24"/>
          <w:szCs w:val="24"/>
        </w:rPr>
        <w:t xml:space="preserve"> siūlo apsvarsčius darbotvarkės klausimus išklausyti</w:t>
      </w:r>
      <w:r w:rsidR="00AC7CA4">
        <w:rPr>
          <w:rFonts w:ascii="Times New Roman" w:hAnsi="Times New Roman"/>
          <w:sz w:val="24"/>
          <w:szCs w:val="24"/>
        </w:rPr>
        <w:t xml:space="preserve"> </w:t>
      </w:r>
      <w:r w:rsidR="001C1705">
        <w:rPr>
          <w:rFonts w:ascii="Times New Roman" w:hAnsi="Times New Roman"/>
          <w:sz w:val="24"/>
          <w:szCs w:val="24"/>
        </w:rPr>
        <w:t xml:space="preserve">Savivaldybės tarybos narį Darių Vilimą, kuris pristatys bendro pobūdžio informaciją su vaizdine medžiaga. </w:t>
      </w:r>
      <w:r>
        <w:rPr>
          <w:sz w:val="28"/>
          <w:szCs w:val="28"/>
          <w:shd w:val="clear" w:color="auto" w:fill="FFFFFF"/>
        </w:rPr>
        <w:t xml:space="preserve"> </w:t>
      </w:r>
    </w:p>
    <w:bookmarkEnd w:id="1"/>
    <w:p w14:paraId="18E3ACFE" w14:textId="77777777" w:rsidR="007A19AE" w:rsidRPr="003A25C9" w:rsidRDefault="007A19AE" w:rsidP="00706C86">
      <w:pPr>
        <w:ind w:firstLine="567"/>
        <w:jc w:val="both"/>
        <w:rPr>
          <w:rFonts w:ascii="Times New Roman" w:hAnsi="Times New Roman"/>
          <w:sz w:val="24"/>
          <w:szCs w:val="24"/>
          <w:lang w:eastAsia="en-US"/>
        </w:rPr>
      </w:pPr>
    </w:p>
    <w:p w14:paraId="1B7FAD4C" w14:textId="77777777" w:rsidR="00D21165" w:rsidRDefault="00D21165" w:rsidP="00706C86">
      <w:pPr>
        <w:ind w:firstLine="567"/>
        <w:jc w:val="both"/>
        <w:rPr>
          <w:rFonts w:ascii="Times New Roman" w:hAnsi="Times New Roman"/>
          <w:sz w:val="24"/>
          <w:szCs w:val="24"/>
          <w:lang w:eastAsia="en-US"/>
        </w:rPr>
      </w:pPr>
      <w:r w:rsidRPr="00481FE2">
        <w:rPr>
          <w:rFonts w:ascii="Times New Roman" w:hAnsi="Times New Roman"/>
          <w:sz w:val="24"/>
          <w:szCs w:val="24"/>
          <w:lang w:eastAsia="en-US"/>
        </w:rPr>
        <w:t xml:space="preserve">DARBOTVARKĖ: </w:t>
      </w:r>
    </w:p>
    <w:p w14:paraId="0E0CFC80" w14:textId="2405DC59" w:rsidR="00D45FA6" w:rsidRPr="00D45FA6" w:rsidRDefault="00D45FA6" w:rsidP="00706C86">
      <w:pPr>
        <w:ind w:firstLine="567"/>
        <w:jc w:val="both"/>
        <w:rPr>
          <w:rFonts w:ascii="Times New Roman" w:hAnsi="Times New Roman"/>
          <w:sz w:val="24"/>
          <w:szCs w:val="24"/>
          <w:lang w:eastAsia="en-US"/>
        </w:rPr>
      </w:pPr>
      <w:r w:rsidRPr="00D45FA6">
        <w:rPr>
          <w:rFonts w:ascii="Times New Roman" w:hAnsi="Times New Roman"/>
          <w:sz w:val="24"/>
          <w:szCs w:val="24"/>
          <w:lang w:eastAsia="en-US"/>
        </w:rPr>
        <w:t xml:space="preserve">1. </w:t>
      </w:r>
      <w:r w:rsidRPr="00D45FA6">
        <w:rPr>
          <w:rFonts w:ascii="Times New Roman" w:hAnsi="Times New Roman"/>
          <w:sz w:val="24"/>
          <w:szCs w:val="24"/>
        </w:rPr>
        <w:t>Dėl Kaišiadorių rajono savivaldybės tarybos posėdžio darbotvarkės patvirtinimo.</w:t>
      </w:r>
    </w:p>
    <w:p w14:paraId="4CAD7BB1" w14:textId="7EBF24FA"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 Dėl Kaišiadorių rajono savivaldybės kontrolės ir audito tarnybos veiklos nuostatų patvirtinimo</w:t>
      </w:r>
      <w:r>
        <w:rPr>
          <w:rFonts w:ascii="Times New Roman" w:hAnsi="Times New Roman"/>
          <w:sz w:val="24"/>
          <w:szCs w:val="24"/>
        </w:rPr>
        <w:t>.</w:t>
      </w:r>
    </w:p>
    <w:p w14:paraId="366F1CDA" w14:textId="05FA80B0"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3. Dėl Kaišiadorių rajono savivaldybės tarybos 2021 m. sausio 28 d. sprendimo Nr. V17E-8 „Dėl Kaišiadorių rajono savivaldybės viešosios bibliotekos teikiamų mokamų paslaugų įkainių patvirtinimo“ pakeitimo</w:t>
      </w:r>
      <w:r>
        <w:rPr>
          <w:rFonts w:ascii="Times New Roman" w:hAnsi="Times New Roman"/>
          <w:sz w:val="24"/>
          <w:szCs w:val="24"/>
        </w:rPr>
        <w:t>.</w:t>
      </w:r>
    </w:p>
    <w:p w14:paraId="5FB2B215" w14:textId="762788C5"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4. Dėl socialinių paslaugų teikėjo pasirinkimo tvarkos aprašo patvirtinimo</w:t>
      </w:r>
      <w:r>
        <w:rPr>
          <w:rFonts w:ascii="Times New Roman" w:hAnsi="Times New Roman"/>
          <w:sz w:val="24"/>
          <w:szCs w:val="24"/>
        </w:rPr>
        <w:t>.</w:t>
      </w:r>
    </w:p>
    <w:p w14:paraId="6566B621" w14:textId="65B6ED8B"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5. Dėl uždarosios akcinės bendrovės „Kaišiadorių šiluma“ koreguoto šilumos gamybos ir (ar) tiekimo pajamų metinio lygio nustatymo</w:t>
      </w:r>
      <w:r>
        <w:rPr>
          <w:rFonts w:ascii="Times New Roman" w:hAnsi="Times New Roman"/>
          <w:sz w:val="24"/>
          <w:szCs w:val="24"/>
        </w:rPr>
        <w:t>.</w:t>
      </w:r>
    </w:p>
    <w:p w14:paraId="3065FC69" w14:textId="35C3D0A1"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6. Dėl Kaišiadorių rajono savivaldybės 2025–2027 metų vietinės reikšmės kelių ir gatvių, finansuojamų Kelių priežiūros ir plėtros programos lėšomis, prioritetinio objektų sąrašo patvirtinimo</w:t>
      </w:r>
      <w:r>
        <w:rPr>
          <w:rFonts w:ascii="Times New Roman" w:hAnsi="Times New Roman"/>
          <w:sz w:val="24"/>
          <w:szCs w:val="24"/>
        </w:rPr>
        <w:t>.</w:t>
      </w:r>
    </w:p>
    <w:p w14:paraId="53911B9D" w14:textId="34276FE1"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7. Dėl pritarimo projektui „Priedangų plėtra Kaišiadorių rajono savivaldybėje“</w:t>
      </w:r>
      <w:r>
        <w:rPr>
          <w:rFonts w:ascii="Times New Roman" w:hAnsi="Times New Roman"/>
          <w:sz w:val="24"/>
          <w:szCs w:val="24"/>
        </w:rPr>
        <w:t>.</w:t>
      </w:r>
    </w:p>
    <w:p w14:paraId="00DD3D37" w14:textId="67FBD7D6"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8. Dėl Kauno regiono plėtros tarybos dalyvio mokesčio</w:t>
      </w:r>
      <w:r>
        <w:rPr>
          <w:rFonts w:ascii="Times New Roman" w:hAnsi="Times New Roman"/>
          <w:sz w:val="24"/>
          <w:szCs w:val="24"/>
        </w:rPr>
        <w:t>.</w:t>
      </w:r>
    </w:p>
    <w:p w14:paraId="42821F07" w14:textId="4394296C"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9. Dėl Kaišiadorių rajono savivaldybės tarybos 2024 m. kovo 28 d. sprendimo Nr. V17E-41 ,,Dėl Kaišiadorių rajono savivaldybės narystės asociacijoje Kaišiadorių rajono vietos veiklos grupėje“ pakeitimo</w:t>
      </w:r>
      <w:r>
        <w:rPr>
          <w:rFonts w:ascii="Times New Roman" w:hAnsi="Times New Roman"/>
          <w:sz w:val="24"/>
          <w:szCs w:val="24"/>
        </w:rPr>
        <w:t>.</w:t>
      </w:r>
    </w:p>
    <w:p w14:paraId="14ED244A" w14:textId="2605F7AB"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10. Dėl Kaišiadorių rajono savivaldybės tarybos 2023 m. lapkričio 23 d. sprendimo Nr. V17E-324 ,,Dėl Kaišiadorių rajono savivaldybės nevyriausybinių organizacijų tarybos sudarymo“ pakeitimo</w:t>
      </w:r>
      <w:r>
        <w:rPr>
          <w:rFonts w:ascii="Times New Roman" w:hAnsi="Times New Roman"/>
          <w:sz w:val="24"/>
          <w:szCs w:val="24"/>
        </w:rPr>
        <w:t>.</w:t>
      </w:r>
    </w:p>
    <w:p w14:paraId="6895FA88" w14:textId="4DFB1005"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11. Dėl pritarimo projektui „Rūšiuojamojo atliekų surinkimo skatinimas Kaišiadorių rajone“</w:t>
      </w:r>
      <w:r>
        <w:rPr>
          <w:rFonts w:ascii="Times New Roman" w:hAnsi="Times New Roman"/>
          <w:sz w:val="24"/>
          <w:szCs w:val="24"/>
        </w:rPr>
        <w:t>.</w:t>
      </w:r>
    </w:p>
    <w:p w14:paraId="5CB91077" w14:textId="33A272CC"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12. Dėl pritarimo Kaišiadorių miesto dalies teritorijos žalinimo schemai</w:t>
      </w:r>
      <w:r>
        <w:rPr>
          <w:rFonts w:ascii="Times New Roman" w:hAnsi="Times New Roman"/>
          <w:sz w:val="24"/>
          <w:szCs w:val="24"/>
        </w:rPr>
        <w:t>.</w:t>
      </w:r>
    </w:p>
    <w:p w14:paraId="42B995FF" w14:textId="7A1AD3EC"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 xml:space="preserve">13. Dėl Kaišiadorių rajono savivaldybės tarybos 2009 m. gruodžio 24 d. sprendimo Nr. V17-341 „Dėl Kaišiadorių rajono savivaldybės garbės piliečio vardo suteikimo tvarkos aprašo </w:t>
      </w:r>
      <w:r w:rsidRPr="00D45FA6">
        <w:rPr>
          <w:rFonts w:ascii="Times New Roman" w:hAnsi="Times New Roman"/>
          <w:sz w:val="24"/>
          <w:szCs w:val="24"/>
        </w:rPr>
        <w:lastRenderedPageBreak/>
        <w:t>patvirtinimo, Kaišiadorių rajono savivaldybės garbės piliečio vardo suteikimo komisijos sudarymo ir jos nuostatų patvirtinimo“ pakeitimo</w:t>
      </w:r>
      <w:r>
        <w:rPr>
          <w:rFonts w:ascii="Times New Roman" w:hAnsi="Times New Roman"/>
          <w:sz w:val="24"/>
          <w:szCs w:val="24"/>
        </w:rPr>
        <w:t>.</w:t>
      </w:r>
    </w:p>
    <w:p w14:paraId="64BC3FA3" w14:textId="72410070"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14. Dėl Kaišiadorių rajono savivaldybės garbės piliečio vardo suteikimo komisijos sudarymo ir jos nuostatų patvirtinimo</w:t>
      </w:r>
      <w:r>
        <w:rPr>
          <w:rFonts w:ascii="Times New Roman" w:hAnsi="Times New Roman"/>
          <w:sz w:val="24"/>
          <w:szCs w:val="24"/>
        </w:rPr>
        <w:t>.</w:t>
      </w:r>
    </w:p>
    <w:p w14:paraId="24E22E8D" w14:textId="42BAC4B2"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15. Dėl Kaišiadorių rajono savivaldybės tarybos 2023 m. kovo 30 d. sprendimo Nr. V17E-62 „Dėl Kaišiadorių rajono savivaldybės tarybos veiklos reglamento patvirtinimo“ pakeitimo</w:t>
      </w:r>
      <w:r>
        <w:rPr>
          <w:rFonts w:ascii="Times New Roman" w:hAnsi="Times New Roman"/>
          <w:sz w:val="24"/>
          <w:szCs w:val="24"/>
        </w:rPr>
        <w:t>.</w:t>
      </w:r>
    </w:p>
    <w:p w14:paraId="1420A500" w14:textId="1218ABD2"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16. Dėl Kaišiadorių rajono savivaldybės 2023 metų visuomenės sveikatos stebėsenos ataskaitos patvirtinimo</w:t>
      </w:r>
      <w:r>
        <w:rPr>
          <w:rFonts w:ascii="Times New Roman" w:hAnsi="Times New Roman"/>
          <w:sz w:val="24"/>
          <w:szCs w:val="24"/>
        </w:rPr>
        <w:t>.</w:t>
      </w:r>
    </w:p>
    <w:p w14:paraId="4366B94E" w14:textId="578451E2"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17. Dėl Kaišiadorių rajono savivaldybės visuomenės sveikatos rėmimo specialiosios programos 2024 metų ataskaitos patvirtinimo</w:t>
      </w:r>
      <w:r>
        <w:rPr>
          <w:rFonts w:ascii="Times New Roman" w:hAnsi="Times New Roman"/>
          <w:sz w:val="24"/>
          <w:szCs w:val="24"/>
        </w:rPr>
        <w:t>.</w:t>
      </w:r>
    </w:p>
    <w:p w14:paraId="56DFCA0A" w14:textId="0A462698"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18. Dėl Kaišiadorių rajono savivaldybės tarybos 2024 m. spalio 24 d. sprendimo Nr. V17E-270 „Dėl turto perdavimo panaudos pagrindais VŠĮ Kauno regiono atliekų tvarkymo centrui“ pakeitimo</w:t>
      </w:r>
      <w:r>
        <w:rPr>
          <w:rFonts w:ascii="Times New Roman" w:hAnsi="Times New Roman"/>
          <w:sz w:val="24"/>
          <w:szCs w:val="24"/>
        </w:rPr>
        <w:t>.</w:t>
      </w:r>
    </w:p>
    <w:p w14:paraId="6256C044" w14:textId="40434061"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19. Dėl turto perdavimo savivaldybės įmonei „Kaišiadorių paslaugos“</w:t>
      </w:r>
      <w:r>
        <w:rPr>
          <w:rFonts w:ascii="Times New Roman" w:hAnsi="Times New Roman"/>
          <w:sz w:val="24"/>
          <w:szCs w:val="24"/>
        </w:rPr>
        <w:t>.</w:t>
      </w:r>
    </w:p>
    <w:p w14:paraId="351ADA5A" w14:textId="6F0994B0"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20. Dėl turto perdavimo Kaišiadorių Jono Aisčio viešajai bibliotekai</w:t>
      </w:r>
      <w:r>
        <w:rPr>
          <w:rFonts w:ascii="Times New Roman" w:hAnsi="Times New Roman"/>
          <w:sz w:val="24"/>
          <w:szCs w:val="24"/>
        </w:rPr>
        <w:t>.</w:t>
      </w:r>
    </w:p>
    <w:p w14:paraId="62378CE1" w14:textId="5D9A20C4"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21. Dėl negyvenamųjų patalpų mokyklos g. 8, Zūbiškių k., Kaišiadorių r. sav., nuomos</w:t>
      </w:r>
      <w:r>
        <w:rPr>
          <w:rFonts w:ascii="Times New Roman" w:hAnsi="Times New Roman"/>
          <w:sz w:val="24"/>
          <w:szCs w:val="24"/>
        </w:rPr>
        <w:t>.</w:t>
      </w:r>
    </w:p>
    <w:p w14:paraId="082479F2" w14:textId="7CE7F0B7"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22. Dėl sutikimo perimti turtą iš akcinės bendrovės „Via Lietuva“</w:t>
      </w:r>
      <w:r>
        <w:rPr>
          <w:rFonts w:ascii="Times New Roman" w:hAnsi="Times New Roman"/>
          <w:sz w:val="24"/>
          <w:szCs w:val="24"/>
        </w:rPr>
        <w:t>.</w:t>
      </w:r>
    </w:p>
    <w:p w14:paraId="7A66E318" w14:textId="690AA3CC"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23. Dėl vietinės rinkliavos už leidimo prekiauti ar teikti paslaugas Kaišiadorių rajono savivaldybės tarybos nustatytose viešosiose vietose išdavimą nuostatų patvirtinimo</w:t>
      </w:r>
      <w:r>
        <w:rPr>
          <w:rFonts w:ascii="Times New Roman" w:hAnsi="Times New Roman"/>
          <w:sz w:val="24"/>
          <w:szCs w:val="24"/>
        </w:rPr>
        <w:t>.</w:t>
      </w:r>
    </w:p>
    <w:p w14:paraId="58231A09" w14:textId="583ACB1C"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24. Dėl Kaišiadorių miesto seniūnijos viešųjų vietų, kuriose leidžiama prekiauti ar teikti paslaugas, nustatymo</w:t>
      </w:r>
      <w:r>
        <w:rPr>
          <w:rFonts w:ascii="Times New Roman" w:hAnsi="Times New Roman"/>
          <w:sz w:val="24"/>
          <w:szCs w:val="24"/>
        </w:rPr>
        <w:t>.</w:t>
      </w:r>
    </w:p>
    <w:p w14:paraId="55AAB119" w14:textId="628ED0A1"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25. Dėl daugiabučių gyvenamųjų namų techninės priežiūros maksimalių tarifų patvirtinimo</w:t>
      </w:r>
      <w:r>
        <w:rPr>
          <w:rFonts w:ascii="Times New Roman" w:hAnsi="Times New Roman"/>
          <w:sz w:val="24"/>
          <w:szCs w:val="24"/>
        </w:rPr>
        <w:t>.</w:t>
      </w:r>
    </w:p>
    <w:p w14:paraId="3C9C0A5D" w14:textId="7F08026F" w:rsidR="00D45FA6" w:rsidRPr="00D45FA6" w:rsidRDefault="00D45FA6" w:rsidP="00706C86">
      <w:pPr>
        <w:ind w:firstLine="567"/>
        <w:jc w:val="both"/>
        <w:rPr>
          <w:rFonts w:ascii="Times New Roman" w:hAnsi="Times New Roman"/>
          <w:sz w:val="24"/>
          <w:szCs w:val="24"/>
        </w:rPr>
      </w:pPr>
      <w:r w:rsidRPr="00D45FA6">
        <w:rPr>
          <w:rFonts w:ascii="Times New Roman" w:hAnsi="Times New Roman"/>
          <w:sz w:val="24"/>
          <w:szCs w:val="24"/>
        </w:rPr>
        <w:t>2</w:t>
      </w:r>
      <w:r w:rsidR="000649C0">
        <w:rPr>
          <w:rFonts w:ascii="Times New Roman" w:hAnsi="Times New Roman"/>
          <w:sz w:val="24"/>
          <w:szCs w:val="24"/>
        </w:rPr>
        <w:t>6</w:t>
      </w:r>
      <w:r w:rsidRPr="00D45FA6">
        <w:rPr>
          <w:rFonts w:ascii="Times New Roman" w:hAnsi="Times New Roman"/>
          <w:sz w:val="24"/>
          <w:szCs w:val="24"/>
        </w:rPr>
        <w:t>. Dėl 2020 m. vasario 11 d. Valstybinės žemės nuomos sutarties Nr. 6SŽN-13-(14.6.55.) nutraukimo</w:t>
      </w:r>
      <w:r>
        <w:rPr>
          <w:rFonts w:ascii="Times New Roman" w:hAnsi="Times New Roman"/>
          <w:sz w:val="24"/>
          <w:szCs w:val="24"/>
        </w:rPr>
        <w:t>.</w:t>
      </w:r>
    </w:p>
    <w:p w14:paraId="5D65ED67" w14:textId="77777777" w:rsidR="00481FE2" w:rsidRPr="00D45FA6" w:rsidRDefault="00481FE2" w:rsidP="00706C86">
      <w:pPr>
        <w:ind w:firstLine="567"/>
        <w:jc w:val="both"/>
        <w:rPr>
          <w:rFonts w:ascii="Times New Roman" w:hAnsi="Times New Roman"/>
          <w:sz w:val="24"/>
          <w:szCs w:val="24"/>
        </w:rPr>
      </w:pPr>
    </w:p>
    <w:p w14:paraId="139D93F1" w14:textId="77777777" w:rsidR="002C6D99" w:rsidRDefault="002C6D99" w:rsidP="00706C86">
      <w:pPr>
        <w:ind w:firstLine="567"/>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1F414956" w14:textId="39ADEEED" w:rsidR="002C6D99" w:rsidRPr="00C97D98" w:rsidRDefault="002C6D99" w:rsidP="00706C86">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Pr="00C97D98">
        <w:rPr>
          <w:rFonts w:ascii="Times New Roman" w:hAnsi="Times New Roman"/>
          <w:sz w:val="24"/>
          <w:szCs w:val="24"/>
        </w:rPr>
        <w:t>siūlo jai pritarti</w:t>
      </w:r>
      <w:r>
        <w:rPr>
          <w:rFonts w:ascii="Times New Roman" w:hAnsi="Times New Roman"/>
          <w:sz w:val="24"/>
          <w:szCs w:val="24"/>
        </w:rPr>
        <w:t xml:space="preserve"> be </w:t>
      </w:r>
      <w:r w:rsidR="00C841CB">
        <w:rPr>
          <w:rFonts w:ascii="Times New Roman" w:hAnsi="Times New Roman"/>
          <w:sz w:val="24"/>
          <w:szCs w:val="24"/>
        </w:rPr>
        <w:t>26</w:t>
      </w:r>
      <w:r>
        <w:rPr>
          <w:rFonts w:ascii="Times New Roman" w:hAnsi="Times New Roman"/>
          <w:sz w:val="24"/>
          <w:szCs w:val="24"/>
        </w:rPr>
        <w:t xml:space="preserve"> klausim</w:t>
      </w:r>
      <w:r w:rsidR="00C841CB">
        <w:rPr>
          <w:rFonts w:ascii="Times New Roman" w:hAnsi="Times New Roman"/>
          <w:sz w:val="24"/>
          <w:szCs w:val="24"/>
        </w:rPr>
        <w:t>o</w:t>
      </w:r>
      <w:r w:rsidR="00951F5B">
        <w:rPr>
          <w:rFonts w:ascii="Times New Roman" w:hAnsi="Times New Roman"/>
          <w:sz w:val="24"/>
          <w:szCs w:val="24"/>
        </w:rPr>
        <w:t>, bei apsvarsčius darbotvarkės klausimus, išklausyti</w:t>
      </w:r>
      <w:r w:rsidR="00C841CB" w:rsidRPr="00C841CB">
        <w:rPr>
          <w:rFonts w:ascii="Times New Roman" w:hAnsi="Times New Roman"/>
          <w:sz w:val="24"/>
          <w:szCs w:val="24"/>
        </w:rPr>
        <w:t xml:space="preserve"> </w:t>
      </w:r>
      <w:r w:rsidR="00C841CB">
        <w:rPr>
          <w:rFonts w:ascii="Times New Roman" w:hAnsi="Times New Roman"/>
          <w:sz w:val="24"/>
          <w:szCs w:val="24"/>
        </w:rPr>
        <w:t>Savivaldybės tarybos nario Dariaus Vilimo informaciją</w:t>
      </w:r>
      <w:r w:rsidR="00951F5B" w:rsidRPr="008253AC">
        <w:rPr>
          <w:rFonts w:ascii="Times New Roman" w:hAnsi="Times New Roman"/>
          <w:sz w:val="24"/>
          <w:szCs w:val="24"/>
          <w:shd w:val="clear" w:color="auto" w:fill="FFFFFF"/>
        </w:rPr>
        <w:t>.</w:t>
      </w:r>
      <w:r w:rsidR="00951F5B">
        <w:rPr>
          <w:sz w:val="28"/>
          <w:szCs w:val="28"/>
          <w:shd w:val="clear" w:color="auto" w:fill="FFFFFF"/>
        </w:rPr>
        <w:t xml:space="preserve"> </w:t>
      </w:r>
    </w:p>
    <w:p w14:paraId="26A73858" w14:textId="05CDF72F" w:rsidR="002C6D99" w:rsidRDefault="002C6D99" w:rsidP="00706C86">
      <w:pPr>
        <w:ind w:firstLine="567"/>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w:t>
      </w:r>
      <w:r w:rsidR="00D3639B">
        <w:rPr>
          <w:rFonts w:ascii="Times New Roman" w:hAnsi="Times New Roman"/>
          <w:sz w:val="24"/>
          <w:szCs w:val="24"/>
        </w:rPr>
        <w:t>4</w:t>
      </w:r>
      <w:r w:rsidRPr="00C97D98">
        <w:rPr>
          <w:rFonts w:ascii="Times New Roman" w:hAnsi="Times New Roman"/>
          <w:sz w:val="24"/>
          <w:szCs w:val="24"/>
        </w:rPr>
        <w:t xml:space="preserve"> Savivaldybės tarybos nariai. Už tai, kad patvirtinti posėdžio darbotvarkę, balsavo </w:t>
      </w:r>
      <w:r>
        <w:rPr>
          <w:rFonts w:ascii="Times New Roman" w:hAnsi="Times New Roman"/>
          <w:sz w:val="24"/>
          <w:szCs w:val="24"/>
        </w:rPr>
        <w:t>2</w:t>
      </w:r>
      <w:r w:rsidR="00D3639B">
        <w:rPr>
          <w:rFonts w:ascii="Times New Roman" w:hAnsi="Times New Roman"/>
          <w:sz w:val="24"/>
          <w:szCs w:val="24"/>
        </w:rPr>
        <w:t>4</w:t>
      </w:r>
      <w:r>
        <w:rPr>
          <w:rFonts w:ascii="Times New Roman" w:hAnsi="Times New Roman"/>
          <w:sz w:val="24"/>
          <w:szCs w:val="24"/>
        </w:rPr>
        <w:t xml:space="preserve"> Savivaldybės tarybos nariai.</w:t>
      </w:r>
    </w:p>
    <w:p w14:paraId="7829421C" w14:textId="77777777" w:rsidR="002C6D99" w:rsidRDefault="002C6D99" w:rsidP="00706C86">
      <w:pPr>
        <w:ind w:firstLine="567"/>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7CE300D0" w14:textId="77777777" w:rsidR="00481FE2" w:rsidRDefault="00481FE2" w:rsidP="00706C86">
      <w:pPr>
        <w:ind w:firstLine="567"/>
        <w:jc w:val="both"/>
        <w:rPr>
          <w:rFonts w:ascii="Times New Roman" w:hAnsi="Times New Roman"/>
          <w:sz w:val="24"/>
          <w:szCs w:val="20"/>
          <w:lang w:eastAsia="en-US"/>
        </w:rPr>
      </w:pPr>
    </w:p>
    <w:p w14:paraId="50E0941B" w14:textId="50735862" w:rsidR="00D45FA6" w:rsidRPr="00D45FA6" w:rsidRDefault="00D45FA6" w:rsidP="00C35D36">
      <w:pPr>
        <w:ind w:firstLine="567"/>
        <w:jc w:val="both"/>
        <w:rPr>
          <w:rFonts w:ascii="Times New Roman" w:hAnsi="Times New Roman"/>
          <w:sz w:val="24"/>
          <w:szCs w:val="20"/>
          <w:lang w:eastAsia="en-US"/>
        </w:rPr>
      </w:pPr>
      <w:r>
        <w:rPr>
          <w:rFonts w:ascii="Times New Roman" w:hAnsi="Times New Roman"/>
          <w:sz w:val="24"/>
          <w:szCs w:val="20"/>
          <w:lang w:eastAsia="en-US"/>
        </w:rPr>
        <w:t>2</w:t>
      </w:r>
      <w:r w:rsidRPr="00D45FA6">
        <w:rPr>
          <w:rFonts w:ascii="Times New Roman" w:hAnsi="Times New Roman"/>
          <w:sz w:val="24"/>
          <w:szCs w:val="20"/>
          <w:lang w:eastAsia="en-US"/>
        </w:rPr>
        <w:t>.</w:t>
      </w:r>
      <w:r w:rsidRPr="00D45FA6">
        <w:rPr>
          <w:rFonts w:ascii="Times New Roman" w:hAnsi="Times New Roman"/>
          <w:sz w:val="24"/>
          <w:szCs w:val="20"/>
        </w:rPr>
        <w:t xml:space="preserve"> </w:t>
      </w:r>
      <w:r w:rsidRPr="00D45FA6">
        <w:rPr>
          <w:rFonts w:ascii="Times New Roman" w:hAnsi="Times New Roman"/>
          <w:sz w:val="24"/>
          <w:szCs w:val="20"/>
          <w:lang w:eastAsia="en-US"/>
        </w:rPr>
        <w:t>SVARSTYTA. Sprendimo ,,</w:t>
      </w:r>
      <w:r w:rsidRPr="00D45FA6">
        <w:rPr>
          <w:rFonts w:ascii="Times New Roman" w:hAnsi="Times New Roman"/>
          <w:sz w:val="24"/>
          <w:szCs w:val="20"/>
        </w:rPr>
        <w:t>Dėl Kaišiadorių rajono savivaldybės kontrolės ir audito tarnybos veiklos nuostatų patvirtinimo</w:t>
      </w:r>
      <w:bookmarkStart w:id="2" w:name="_Hlk188513346"/>
      <w:r w:rsidRPr="00D45FA6">
        <w:rPr>
          <w:rFonts w:ascii="Times New Roman" w:hAnsi="Times New Roman"/>
          <w:sz w:val="24"/>
          <w:szCs w:val="20"/>
          <w:lang w:eastAsia="en-US"/>
        </w:rPr>
        <w:t>“ projektas.</w:t>
      </w:r>
    </w:p>
    <w:p w14:paraId="529EB4A9" w14:textId="77777777" w:rsidR="00D45FA6" w:rsidRDefault="00D45FA6" w:rsidP="00C35D36">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Savivaldybės kontrolierė Danutė Steponavičienė pristato sprendimo projektą.</w:t>
      </w:r>
    </w:p>
    <w:p w14:paraId="1E74D2B0" w14:textId="77777777" w:rsidR="00C35D36" w:rsidRPr="003A25C9" w:rsidRDefault="00C35D36" w:rsidP="00C35D36">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2C37791" w14:textId="77777777" w:rsidR="00C35D36" w:rsidRPr="003A25C9" w:rsidRDefault="00C35D36" w:rsidP="00C35D36">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bookmarkEnd w:id="2"/>
    <w:p w14:paraId="0996F9C5" w14:textId="77777777" w:rsidR="00FA01DA" w:rsidRDefault="00FA01DA" w:rsidP="00C35D3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FF8A304" w14:textId="5208F249" w:rsidR="00FA01DA" w:rsidRPr="003A25C9" w:rsidRDefault="00FA01DA" w:rsidP="00C35D36">
      <w:pPr>
        <w:ind w:firstLine="567"/>
        <w:jc w:val="both"/>
        <w:rPr>
          <w:rFonts w:ascii="Times New Roman" w:hAnsi="Times New Roman"/>
          <w:sz w:val="24"/>
          <w:szCs w:val="24"/>
        </w:rPr>
      </w:pPr>
      <w:r w:rsidRPr="003A25C9">
        <w:rPr>
          <w:rFonts w:ascii="Times New Roman" w:hAnsi="Times New Roman"/>
          <w:sz w:val="24"/>
          <w:szCs w:val="24"/>
        </w:rPr>
        <w:t>Balsavime dalyvavo 2</w:t>
      </w:r>
      <w:r w:rsidR="00D3639B">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D3639B">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0092C4B3" w14:textId="77777777" w:rsidR="00FA01DA" w:rsidRPr="003A25C9" w:rsidRDefault="00FA01DA" w:rsidP="00C35D3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990B75C" w14:textId="77777777" w:rsidR="00FA01DA" w:rsidRDefault="00FA01DA" w:rsidP="00C35D3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D9AEDED" w14:textId="77777777" w:rsidR="00D45FA6" w:rsidRPr="00D45FA6" w:rsidRDefault="00D45FA6" w:rsidP="00706C86">
      <w:pPr>
        <w:ind w:firstLine="567"/>
        <w:rPr>
          <w:rFonts w:ascii="Times New Roman" w:hAnsi="Times New Roman"/>
          <w:sz w:val="24"/>
          <w:szCs w:val="20"/>
          <w:lang w:eastAsia="en-US"/>
        </w:rPr>
      </w:pPr>
    </w:p>
    <w:p w14:paraId="5BA65179" w14:textId="03B7CC57"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3</w:t>
      </w:r>
      <w:r w:rsidRPr="00D45FA6">
        <w:rPr>
          <w:rFonts w:ascii="Times New Roman" w:hAnsi="Times New Roman"/>
          <w:sz w:val="24"/>
          <w:szCs w:val="20"/>
          <w:lang w:eastAsia="en-US"/>
        </w:rPr>
        <w:t>. SVARSTYTA. Sprendimo ,,Dėl Kaišiadorių rajono savivaldybės tarybos 2021 m. sausio 28 d. sprendimo Nr. V17E-8 „Dėl Kaišiadorių rajono savivaldybės viešosios bibliotekos teikiamų mokamų paslaugų įkainių patvirtinimo“ pakeitimo“ projektas.</w:t>
      </w:r>
    </w:p>
    <w:p w14:paraId="16906786" w14:textId="6D3735EE" w:rsid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Švietimo, kultūros ir sporto skyriaus vedėja Lina Lukoševičienė pristato sprendimo projektą.</w:t>
      </w:r>
      <w:r w:rsidR="000E7B15">
        <w:rPr>
          <w:rFonts w:ascii="Times New Roman" w:hAnsi="Times New Roman"/>
          <w:sz w:val="24"/>
          <w:szCs w:val="20"/>
          <w:lang w:eastAsia="en-US"/>
        </w:rPr>
        <w:t xml:space="preserve"> </w:t>
      </w:r>
      <w:bookmarkStart w:id="3" w:name="_Hlk189224072"/>
      <w:r w:rsidR="000E7B15" w:rsidRPr="00C97D98">
        <w:rPr>
          <w:rFonts w:ascii="Times New Roman" w:hAnsi="Times New Roman"/>
          <w:sz w:val="24"/>
          <w:szCs w:val="24"/>
        </w:rPr>
        <w:t>Informuoja, kad Savivaldybės tarybos komitetų posėdžiuose šis klausimas buvo apsvarstytas ir jam buvo pritarta.</w:t>
      </w:r>
    </w:p>
    <w:p w14:paraId="6DA94F46" w14:textId="77777777" w:rsidR="000E7B15" w:rsidRPr="003A25C9" w:rsidRDefault="000E7B15" w:rsidP="000E7B15">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35325D8" w14:textId="77777777" w:rsidR="000E7B15" w:rsidRPr="003A25C9" w:rsidRDefault="000E7B15" w:rsidP="000E7B15">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bookmarkEnd w:id="3"/>
    <w:p w14:paraId="79015D6F"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46A6FDF" w14:textId="6593D1FC"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D3639B">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D3639B">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4252A44A"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77758265"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A153E72" w14:textId="77777777" w:rsidR="00D45FA6" w:rsidRPr="00D45FA6" w:rsidRDefault="00D45FA6" w:rsidP="00706C86">
      <w:pPr>
        <w:ind w:firstLine="567"/>
        <w:rPr>
          <w:rFonts w:ascii="Times New Roman" w:hAnsi="Times New Roman"/>
          <w:sz w:val="24"/>
          <w:szCs w:val="20"/>
          <w:lang w:eastAsia="en-US"/>
        </w:rPr>
      </w:pPr>
    </w:p>
    <w:p w14:paraId="7C098A28" w14:textId="172083C5"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4</w:t>
      </w:r>
      <w:r w:rsidRPr="00D45FA6">
        <w:rPr>
          <w:rFonts w:ascii="Times New Roman" w:hAnsi="Times New Roman"/>
          <w:sz w:val="24"/>
          <w:szCs w:val="20"/>
          <w:lang w:eastAsia="en-US"/>
        </w:rPr>
        <w:t>. SVARSTYTA. Sprendimo ,,Dėl socialinių paslaugų teikėjo pasirinkimo tvarkos aprašo patvirtinimo“ projektas.</w:t>
      </w:r>
    </w:p>
    <w:p w14:paraId="325C6A1B" w14:textId="2B958207" w:rsidR="000E7B15" w:rsidRDefault="00D45FA6" w:rsidP="000E7B15">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Socialinės paramos skyriaus vedėja Eglė Mockevičienė pristato sprendimo projektą.</w:t>
      </w:r>
      <w:r w:rsidR="000E7B15" w:rsidRPr="000E7B15">
        <w:rPr>
          <w:rFonts w:ascii="Times New Roman" w:hAnsi="Times New Roman"/>
          <w:sz w:val="24"/>
          <w:szCs w:val="24"/>
        </w:rPr>
        <w:t xml:space="preserve"> </w:t>
      </w:r>
      <w:r w:rsidR="000E7B15" w:rsidRPr="00C97D98">
        <w:rPr>
          <w:rFonts w:ascii="Times New Roman" w:hAnsi="Times New Roman"/>
          <w:sz w:val="24"/>
          <w:szCs w:val="24"/>
        </w:rPr>
        <w:t>Informuoja, kad Savivaldybės tarybos komitetų posėdžiuose šis klausimas buvo apsvarstytas ir jam buvo pritarta.</w:t>
      </w:r>
    </w:p>
    <w:p w14:paraId="1E5F61CE" w14:textId="77777777" w:rsidR="000E7B15" w:rsidRPr="003A25C9" w:rsidRDefault="000E7B15" w:rsidP="000E7B15">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C37E710" w14:textId="77777777" w:rsidR="000E7B15" w:rsidRPr="003A25C9" w:rsidRDefault="000E7B15" w:rsidP="000E7B15">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21862E3"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C968498" w14:textId="5184C68A"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D3639B">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D3639B">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256984E0"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C1B4E0E"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027FD16" w14:textId="77777777" w:rsidR="00D45FA6" w:rsidRPr="00D45FA6" w:rsidRDefault="00D45FA6" w:rsidP="00706C86">
      <w:pPr>
        <w:ind w:firstLine="567"/>
        <w:rPr>
          <w:rFonts w:ascii="Times New Roman" w:hAnsi="Times New Roman"/>
          <w:sz w:val="24"/>
          <w:szCs w:val="20"/>
          <w:lang w:eastAsia="en-US"/>
        </w:rPr>
      </w:pPr>
    </w:p>
    <w:p w14:paraId="1924DC42" w14:textId="045E73D8" w:rsidR="00D45FA6" w:rsidRPr="00D45FA6" w:rsidRDefault="000272FD" w:rsidP="00551530">
      <w:pPr>
        <w:ind w:firstLine="567"/>
        <w:jc w:val="both"/>
        <w:rPr>
          <w:rFonts w:ascii="Times New Roman" w:hAnsi="Times New Roman"/>
          <w:sz w:val="24"/>
          <w:szCs w:val="20"/>
          <w:lang w:eastAsia="en-US"/>
        </w:rPr>
      </w:pPr>
      <w:r>
        <w:rPr>
          <w:rFonts w:ascii="Times New Roman" w:hAnsi="Times New Roman"/>
          <w:sz w:val="24"/>
          <w:szCs w:val="20"/>
          <w:lang w:eastAsia="en-US"/>
        </w:rPr>
        <w:t>Savivaldybės tarybos</w:t>
      </w:r>
      <w:r w:rsidR="00D45FA6" w:rsidRPr="00D45FA6">
        <w:rPr>
          <w:rFonts w:ascii="Times New Roman" w:hAnsi="Times New Roman"/>
          <w:sz w:val="24"/>
          <w:szCs w:val="20"/>
          <w:lang w:eastAsia="en-US"/>
        </w:rPr>
        <w:t xml:space="preserve"> narys Virginijus Ceslevičius prašo leisti nusišalinti nuo klausimo ,,Dėl uždarosios akcinės bendrovės „Kaišiadorių šiluma“ koreguoto šilumos gamybos ir (ar) tiekimo pajamų metinio lygio nustatymo“ svarstymo</w:t>
      </w:r>
      <w:r>
        <w:rPr>
          <w:rFonts w:ascii="Times New Roman" w:hAnsi="Times New Roman"/>
          <w:sz w:val="24"/>
          <w:szCs w:val="20"/>
          <w:lang w:eastAsia="en-US"/>
        </w:rPr>
        <w:t xml:space="preserve">, kadangi </w:t>
      </w:r>
      <w:r w:rsidR="00D45FA6" w:rsidRPr="00D45FA6">
        <w:rPr>
          <w:rFonts w:ascii="Times New Roman" w:hAnsi="Times New Roman"/>
          <w:sz w:val="24"/>
          <w:szCs w:val="20"/>
          <w:lang w:eastAsia="en-US"/>
        </w:rPr>
        <w:t xml:space="preserve"> </w:t>
      </w:r>
      <w:r w:rsidR="00551530">
        <w:rPr>
          <w:rFonts w:ascii="Times New Roman" w:hAnsi="Times New Roman"/>
          <w:sz w:val="24"/>
          <w:szCs w:val="20"/>
          <w:lang w:eastAsia="en-US"/>
        </w:rPr>
        <w:t xml:space="preserve">turi teisinius santykius su šia įmone. </w:t>
      </w:r>
    </w:p>
    <w:p w14:paraId="71163147" w14:textId="0F532EC0" w:rsidR="00551530" w:rsidRPr="003A25C9" w:rsidRDefault="00551530" w:rsidP="00551530">
      <w:pPr>
        <w:ind w:firstLine="567"/>
        <w:jc w:val="both"/>
        <w:rPr>
          <w:rFonts w:ascii="Times New Roman" w:hAnsi="Times New Roman"/>
          <w:sz w:val="24"/>
          <w:szCs w:val="24"/>
          <w:lang w:eastAsia="en-US"/>
        </w:rPr>
      </w:pPr>
      <w:r w:rsidRPr="003A25C9">
        <w:rPr>
          <w:rFonts w:ascii="Times New Roman" w:hAnsi="Times New Roman"/>
          <w:sz w:val="24"/>
          <w:szCs w:val="24"/>
        </w:rPr>
        <w:t>Savivaldybės tarybos</w:t>
      </w:r>
      <w:r w:rsidRPr="003A25C9">
        <w:rPr>
          <w:rFonts w:ascii="Times New Roman" w:hAnsi="Times New Roman"/>
          <w:sz w:val="24"/>
          <w:szCs w:val="24"/>
          <w:lang w:eastAsia="en-US"/>
        </w:rPr>
        <w:t xml:space="preserve"> nariai bendru sutarimu pritaria </w:t>
      </w:r>
      <w:r>
        <w:rPr>
          <w:rFonts w:ascii="Times New Roman" w:hAnsi="Times New Roman"/>
          <w:sz w:val="24"/>
          <w:szCs w:val="24"/>
        </w:rPr>
        <w:t xml:space="preserve">Virginijaus Ceslevičiaus </w:t>
      </w:r>
      <w:r w:rsidRPr="003A25C9">
        <w:rPr>
          <w:rFonts w:ascii="Times New Roman" w:hAnsi="Times New Roman"/>
          <w:sz w:val="24"/>
          <w:szCs w:val="24"/>
          <w:lang w:eastAsia="en-US"/>
        </w:rPr>
        <w:t xml:space="preserve">nusišalinimui. </w:t>
      </w:r>
    </w:p>
    <w:p w14:paraId="7B6D6D52" w14:textId="656CE9B6" w:rsidR="00551530" w:rsidRPr="003A25C9" w:rsidRDefault="00551530" w:rsidP="00551530">
      <w:pPr>
        <w:ind w:firstLine="567"/>
        <w:jc w:val="both"/>
        <w:rPr>
          <w:rFonts w:ascii="Times New Roman" w:hAnsi="Times New Roman"/>
          <w:sz w:val="24"/>
          <w:szCs w:val="24"/>
          <w:lang w:eastAsia="en-US"/>
        </w:rPr>
      </w:pPr>
      <w:r w:rsidRPr="003A25C9">
        <w:rPr>
          <w:rFonts w:ascii="Times New Roman" w:hAnsi="Times New Roman"/>
          <w:sz w:val="24"/>
          <w:szCs w:val="24"/>
          <w:lang w:eastAsia="en-US"/>
        </w:rPr>
        <w:t>Posėdyje dalyvauja 2</w:t>
      </w:r>
      <w:r>
        <w:rPr>
          <w:rFonts w:ascii="Times New Roman" w:hAnsi="Times New Roman"/>
          <w:sz w:val="24"/>
          <w:szCs w:val="24"/>
          <w:lang w:eastAsia="en-US"/>
        </w:rPr>
        <w:t>3</w:t>
      </w:r>
      <w:r w:rsidRPr="003A25C9">
        <w:rPr>
          <w:rFonts w:ascii="Times New Roman" w:hAnsi="Times New Roman"/>
          <w:sz w:val="24"/>
          <w:szCs w:val="24"/>
          <w:lang w:eastAsia="en-US"/>
        </w:rPr>
        <w:t xml:space="preserve"> Savivaldybės tarybos nariai.  </w:t>
      </w:r>
    </w:p>
    <w:p w14:paraId="4CFBA41D" w14:textId="77777777" w:rsidR="00D45FA6" w:rsidRPr="00D45FA6" w:rsidRDefault="00D45FA6" w:rsidP="00706C86">
      <w:pPr>
        <w:ind w:firstLine="567"/>
        <w:rPr>
          <w:rFonts w:ascii="Times New Roman" w:hAnsi="Times New Roman"/>
          <w:sz w:val="24"/>
          <w:szCs w:val="20"/>
          <w:lang w:eastAsia="en-US"/>
        </w:rPr>
      </w:pPr>
    </w:p>
    <w:p w14:paraId="6CD3C805" w14:textId="23838E65" w:rsidR="00D45FA6" w:rsidRPr="00D45FA6" w:rsidRDefault="00D45FA6" w:rsidP="00AF11F3">
      <w:pPr>
        <w:ind w:firstLine="567"/>
        <w:jc w:val="both"/>
        <w:rPr>
          <w:rFonts w:ascii="Times New Roman" w:hAnsi="Times New Roman"/>
          <w:sz w:val="24"/>
          <w:szCs w:val="20"/>
          <w:lang w:eastAsia="en-US"/>
        </w:rPr>
      </w:pPr>
      <w:r>
        <w:rPr>
          <w:rFonts w:ascii="Times New Roman" w:hAnsi="Times New Roman"/>
          <w:sz w:val="24"/>
          <w:szCs w:val="20"/>
          <w:lang w:eastAsia="en-US"/>
        </w:rPr>
        <w:t>5</w:t>
      </w:r>
      <w:r w:rsidRPr="00D45FA6">
        <w:rPr>
          <w:rFonts w:ascii="Times New Roman" w:hAnsi="Times New Roman"/>
          <w:sz w:val="24"/>
          <w:szCs w:val="20"/>
          <w:lang w:eastAsia="en-US"/>
        </w:rPr>
        <w:t>. SVARSTYTA. Sprendimo ,,Dėl uždarosios akcinės bendrovės „Kaišiadorių šiluma“ koreguoto šilumos gamybos ir (ar) tiekimo pajamų metinio lygio nustatymo“ projektas.</w:t>
      </w:r>
    </w:p>
    <w:p w14:paraId="3EE60202" w14:textId="2923C9FD" w:rsidR="00BB3543" w:rsidRDefault="00D45FA6" w:rsidP="00AF11F3">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Pranešėjas Ūkio plėtros ir statybos skyriaus vedėjas Darius Jocys pristato sprendimo projektą.</w:t>
      </w:r>
      <w:r w:rsidR="00BB3543" w:rsidRPr="00BB3543">
        <w:rPr>
          <w:rFonts w:ascii="Times New Roman" w:hAnsi="Times New Roman"/>
          <w:sz w:val="24"/>
          <w:szCs w:val="24"/>
        </w:rPr>
        <w:t xml:space="preserve"> </w:t>
      </w:r>
      <w:r w:rsidR="00BB3543" w:rsidRPr="00C97D98">
        <w:rPr>
          <w:rFonts w:ascii="Times New Roman" w:hAnsi="Times New Roman"/>
          <w:sz w:val="24"/>
          <w:szCs w:val="24"/>
        </w:rPr>
        <w:t>Informuoja, kad Savivaldybės tarybos komitetų posėdžiuose šis klausimas buvo apsvarstytas ir jam buvo pritarta.</w:t>
      </w:r>
    </w:p>
    <w:p w14:paraId="18E7DDA5" w14:textId="77777777" w:rsidR="00BB3543" w:rsidRPr="003A25C9" w:rsidRDefault="00BB3543" w:rsidP="00AF11F3">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BC48C19" w14:textId="46D1DCE0" w:rsidR="00AF11F3" w:rsidRPr="005B4C7C" w:rsidRDefault="00AF11F3" w:rsidP="00AF11F3">
      <w:pPr>
        <w:ind w:firstLine="567"/>
        <w:jc w:val="both"/>
        <w:rPr>
          <w:rFonts w:ascii="Times New Roman" w:hAnsi="Times New Roman"/>
          <w:sz w:val="24"/>
          <w:szCs w:val="24"/>
        </w:rPr>
      </w:pPr>
      <w:r w:rsidRPr="005B4C7C">
        <w:rPr>
          <w:rFonts w:ascii="Times New Roman" w:hAnsi="Times New Roman"/>
          <w:sz w:val="24"/>
          <w:szCs w:val="24"/>
        </w:rPr>
        <w:t>Savivaldybės tarybos nariai Vytenis Tomkus</w:t>
      </w:r>
      <w:r>
        <w:rPr>
          <w:rFonts w:ascii="Times New Roman" w:hAnsi="Times New Roman"/>
          <w:sz w:val="24"/>
          <w:szCs w:val="24"/>
        </w:rPr>
        <w:t>, Mindaugas Kuklierius, Romualdas Kubiakas ir</w:t>
      </w:r>
      <w:r w:rsidRPr="005B4C7C">
        <w:rPr>
          <w:rFonts w:ascii="Times New Roman" w:hAnsi="Times New Roman"/>
          <w:sz w:val="24"/>
          <w:szCs w:val="24"/>
        </w:rPr>
        <w:t xml:space="preserve"> Vaida Babeckienė užduoda klausimus.</w:t>
      </w:r>
      <w:r>
        <w:rPr>
          <w:rFonts w:ascii="Times New Roman" w:hAnsi="Times New Roman"/>
          <w:sz w:val="24"/>
          <w:szCs w:val="24"/>
        </w:rPr>
        <w:t xml:space="preserve"> </w:t>
      </w:r>
      <w:r w:rsidR="00380F50" w:rsidRPr="00380F50">
        <w:rPr>
          <w:rFonts w:ascii="Times New Roman" w:hAnsi="Times New Roman"/>
          <w:sz w:val="24"/>
          <w:szCs w:val="24"/>
        </w:rPr>
        <w:t>Uždarosios akcinės bendrovės „Kaišiadorių šiluma“ direktorė Rugilė Červokienė</w:t>
      </w:r>
      <w:r w:rsidR="00380F50" w:rsidRPr="005B4C7C">
        <w:rPr>
          <w:rFonts w:ascii="Times New Roman" w:hAnsi="Times New Roman"/>
          <w:sz w:val="24"/>
          <w:szCs w:val="24"/>
        </w:rPr>
        <w:t xml:space="preserve"> </w:t>
      </w:r>
      <w:r w:rsidRPr="005B4C7C">
        <w:rPr>
          <w:rFonts w:ascii="Times New Roman" w:hAnsi="Times New Roman"/>
          <w:sz w:val="24"/>
          <w:szCs w:val="24"/>
        </w:rPr>
        <w:t xml:space="preserve">atsako į klausimus. </w:t>
      </w:r>
    </w:p>
    <w:p w14:paraId="5FDFA50D" w14:textId="5181ACB5" w:rsidR="00BB3543" w:rsidRDefault="00380F50" w:rsidP="00AF11F3">
      <w:pPr>
        <w:ind w:firstLine="567"/>
        <w:jc w:val="both"/>
        <w:rPr>
          <w:rFonts w:ascii="Times New Roman" w:hAnsi="Times New Roman"/>
          <w:sz w:val="24"/>
          <w:szCs w:val="24"/>
        </w:rPr>
      </w:pPr>
      <w:r>
        <w:rPr>
          <w:rFonts w:ascii="Times New Roman" w:hAnsi="Times New Roman"/>
          <w:sz w:val="24"/>
          <w:szCs w:val="20"/>
          <w:lang w:eastAsia="en-US"/>
        </w:rPr>
        <w:t xml:space="preserve">Pasisako </w:t>
      </w:r>
      <w:r w:rsidRPr="005B4C7C">
        <w:rPr>
          <w:rFonts w:ascii="Times New Roman" w:hAnsi="Times New Roman"/>
          <w:sz w:val="24"/>
          <w:szCs w:val="24"/>
        </w:rPr>
        <w:t xml:space="preserve">Savivaldybės tarybos nariai </w:t>
      </w:r>
      <w:r>
        <w:rPr>
          <w:rFonts w:ascii="Times New Roman" w:hAnsi="Times New Roman"/>
          <w:sz w:val="24"/>
          <w:szCs w:val="24"/>
        </w:rPr>
        <w:t xml:space="preserve">Darius Vilimas, </w:t>
      </w:r>
      <w:r w:rsidRPr="005B4C7C">
        <w:rPr>
          <w:rFonts w:ascii="Times New Roman" w:hAnsi="Times New Roman"/>
          <w:sz w:val="24"/>
          <w:szCs w:val="24"/>
        </w:rPr>
        <w:t>Vytenis Tomkus</w:t>
      </w:r>
      <w:r>
        <w:rPr>
          <w:rFonts w:ascii="Times New Roman" w:hAnsi="Times New Roman"/>
          <w:sz w:val="24"/>
          <w:szCs w:val="24"/>
        </w:rPr>
        <w:t xml:space="preserve"> ir</w:t>
      </w:r>
      <w:r w:rsidRPr="005B4C7C">
        <w:rPr>
          <w:rFonts w:ascii="Times New Roman" w:hAnsi="Times New Roman"/>
          <w:sz w:val="24"/>
          <w:szCs w:val="24"/>
        </w:rPr>
        <w:t xml:space="preserve"> </w:t>
      </w:r>
      <w:r>
        <w:rPr>
          <w:rFonts w:ascii="Times New Roman" w:hAnsi="Times New Roman"/>
          <w:sz w:val="24"/>
          <w:szCs w:val="24"/>
        </w:rPr>
        <w:t xml:space="preserve">Vicemeras Tomas Vaicekauskas. </w:t>
      </w:r>
    </w:p>
    <w:p w14:paraId="7723119C" w14:textId="20912C88" w:rsidR="00380F50" w:rsidRPr="00D45FA6" w:rsidRDefault="00380F50" w:rsidP="00AF11F3">
      <w:pPr>
        <w:ind w:firstLine="567"/>
        <w:jc w:val="both"/>
        <w:rPr>
          <w:rFonts w:ascii="Times New Roman" w:hAnsi="Times New Roman"/>
          <w:sz w:val="24"/>
          <w:szCs w:val="20"/>
          <w:lang w:eastAsia="en-US"/>
        </w:rPr>
      </w:pPr>
      <w:r w:rsidRPr="005B4C7C">
        <w:rPr>
          <w:rFonts w:ascii="Times New Roman" w:hAnsi="Times New Roman"/>
          <w:sz w:val="24"/>
          <w:szCs w:val="24"/>
        </w:rPr>
        <w:t>Savivaldybės tarybos nar</w:t>
      </w:r>
      <w:r>
        <w:rPr>
          <w:rFonts w:ascii="Times New Roman" w:hAnsi="Times New Roman"/>
          <w:sz w:val="24"/>
          <w:szCs w:val="24"/>
        </w:rPr>
        <w:t>ys</w:t>
      </w:r>
      <w:r w:rsidRPr="005B4C7C">
        <w:rPr>
          <w:rFonts w:ascii="Times New Roman" w:hAnsi="Times New Roman"/>
          <w:sz w:val="24"/>
          <w:szCs w:val="24"/>
        </w:rPr>
        <w:t xml:space="preserve"> Vytenis Tomkus</w:t>
      </w:r>
      <w:r>
        <w:rPr>
          <w:rFonts w:ascii="Times New Roman" w:hAnsi="Times New Roman"/>
          <w:sz w:val="24"/>
          <w:szCs w:val="24"/>
        </w:rPr>
        <w:t xml:space="preserve"> išsako repliką. </w:t>
      </w:r>
    </w:p>
    <w:p w14:paraId="1E8E5045" w14:textId="77777777" w:rsidR="00FA01DA" w:rsidRPr="003A25C9" w:rsidRDefault="00FA01DA" w:rsidP="00AF11F3">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4AA3118" w14:textId="4FF22D23" w:rsidR="00FA01DA" w:rsidRPr="003A25C9" w:rsidRDefault="00FA01DA" w:rsidP="00AF11F3">
      <w:pPr>
        <w:ind w:firstLine="567"/>
        <w:jc w:val="both"/>
        <w:rPr>
          <w:rFonts w:ascii="Times New Roman" w:hAnsi="Times New Roman"/>
          <w:sz w:val="24"/>
          <w:szCs w:val="24"/>
        </w:rPr>
      </w:pPr>
      <w:r w:rsidRPr="003A25C9">
        <w:rPr>
          <w:rFonts w:ascii="Times New Roman" w:hAnsi="Times New Roman"/>
          <w:sz w:val="24"/>
          <w:szCs w:val="24"/>
        </w:rPr>
        <w:t>Balsavime dalyvavo 2</w:t>
      </w:r>
      <w:r w:rsidR="00B97512">
        <w:rPr>
          <w:rFonts w:ascii="Times New Roman" w:hAnsi="Times New Roman"/>
          <w:sz w:val="24"/>
          <w:szCs w:val="24"/>
        </w:rPr>
        <w:t>3</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B97512">
        <w:rPr>
          <w:rFonts w:ascii="Times New Roman" w:hAnsi="Times New Roman"/>
          <w:sz w:val="24"/>
          <w:szCs w:val="24"/>
        </w:rPr>
        <w:t>3</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202A513E" w14:textId="77777777" w:rsidR="00FA01DA" w:rsidRPr="003A25C9" w:rsidRDefault="00FA01DA" w:rsidP="00AF11F3">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27B841A" w14:textId="77777777" w:rsidR="00FA01DA" w:rsidRDefault="00FA01DA" w:rsidP="00AF11F3">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B788FFF" w14:textId="77777777" w:rsidR="00D45FA6" w:rsidRPr="00D45FA6" w:rsidRDefault="00D45FA6" w:rsidP="00706C86">
      <w:pPr>
        <w:ind w:firstLine="567"/>
        <w:jc w:val="both"/>
        <w:rPr>
          <w:rFonts w:ascii="Times New Roman" w:hAnsi="Times New Roman"/>
          <w:sz w:val="24"/>
          <w:szCs w:val="20"/>
          <w:lang w:eastAsia="en-US"/>
        </w:rPr>
      </w:pPr>
    </w:p>
    <w:p w14:paraId="4B38F517" w14:textId="5869910B"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 xml:space="preserve">Į posėdį sugrįžo </w:t>
      </w:r>
      <w:r w:rsidR="00380F50">
        <w:rPr>
          <w:rFonts w:ascii="Times New Roman" w:hAnsi="Times New Roman"/>
          <w:sz w:val="24"/>
          <w:szCs w:val="20"/>
          <w:lang w:eastAsia="en-US"/>
        </w:rPr>
        <w:t>Savivaldybės tarybos</w:t>
      </w:r>
      <w:r w:rsidR="00380F50" w:rsidRPr="00D45FA6">
        <w:rPr>
          <w:rFonts w:ascii="Times New Roman" w:hAnsi="Times New Roman"/>
          <w:sz w:val="24"/>
          <w:szCs w:val="20"/>
          <w:lang w:eastAsia="en-US"/>
        </w:rPr>
        <w:t xml:space="preserve"> narys </w:t>
      </w:r>
      <w:r w:rsidRPr="00D45FA6">
        <w:rPr>
          <w:rFonts w:ascii="Times New Roman" w:hAnsi="Times New Roman"/>
          <w:sz w:val="24"/>
          <w:szCs w:val="20"/>
          <w:lang w:eastAsia="en-US"/>
        </w:rPr>
        <w:t xml:space="preserve">Virginijus Ceslevičius. Posėdyje dalyvauja </w:t>
      </w:r>
      <w:r w:rsidR="00380F50">
        <w:rPr>
          <w:rFonts w:ascii="Times New Roman" w:hAnsi="Times New Roman"/>
          <w:sz w:val="24"/>
          <w:szCs w:val="20"/>
          <w:lang w:eastAsia="en-US"/>
        </w:rPr>
        <w:t>24</w:t>
      </w:r>
      <w:r w:rsidRPr="00D45FA6">
        <w:rPr>
          <w:rFonts w:ascii="Times New Roman" w:hAnsi="Times New Roman"/>
          <w:sz w:val="24"/>
          <w:szCs w:val="20"/>
          <w:lang w:eastAsia="en-US"/>
        </w:rPr>
        <w:t xml:space="preserve"> </w:t>
      </w:r>
      <w:r w:rsidR="00380F50">
        <w:rPr>
          <w:rFonts w:ascii="Times New Roman" w:hAnsi="Times New Roman"/>
          <w:sz w:val="24"/>
          <w:szCs w:val="20"/>
          <w:lang w:eastAsia="en-US"/>
        </w:rPr>
        <w:t>Savivaldybės tarybos</w:t>
      </w:r>
      <w:r w:rsidRPr="00D45FA6">
        <w:rPr>
          <w:rFonts w:ascii="Times New Roman" w:hAnsi="Times New Roman"/>
          <w:sz w:val="24"/>
          <w:szCs w:val="20"/>
          <w:lang w:eastAsia="en-US"/>
        </w:rPr>
        <w:t xml:space="preserve"> nariai. </w:t>
      </w:r>
    </w:p>
    <w:p w14:paraId="631F49D2" w14:textId="77777777" w:rsidR="00D45FA6" w:rsidRPr="00D45FA6" w:rsidRDefault="00D45FA6" w:rsidP="00706C86">
      <w:pPr>
        <w:ind w:firstLine="567"/>
        <w:jc w:val="both"/>
        <w:rPr>
          <w:rFonts w:ascii="Times New Roman" w:hAnsi="Times New Roman"/>
          <w:sz w:val="24"/>
          <w:szCs w:val="20"/>
          <w:lang w:eastAsia="en-US"/>
        </w:rPr>
      </w:pPr>
    </w:p>
    <w:p w14:paraId="425FEEA8" w14:textId="0D619946"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6</w:t>
      </w:r>
      <w:r w:rsidRPr="00D45FA6">
        <w:rPr>
          <w:rFonts w:ascii="Times New Roman" w:hAnsi="Times New Roman"/>
          <w:sz w:val="24"/>
          <w:szCs w:val="20"/>
          <w:lang w:eastAsia="en-US"/>
        </w:rPr>
        <w:t>. SVARSTYTA. Sprendimo ,,Dėl Kaišiadorių rajono savivaldybės 2025–2027 metų vietinės reikšmės kelių ir gatvių, finansuojamų Kelių priežiūros ir plėtros programos lėšomis, prioritetinio objektų sąrašo patvirtinimo“ projektas.</w:t>
      </w:r>
    </w:p>
    <w:p w14:paraId="0096D16D" w14:textId="01418D3C" w:rsidR="00BC0177" w:rsidRDefault="00D45FA6" w:rsidP="00BC0177">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Pranešėjas Ūkio plėtros ir statybos skyriaus vedėjas Darius Jocys pristato sprendimo projektą.</w:t>
      </w:r>
      <w:r w:rsidR="00BC0177" w:rsidRPr="00BC0177">
        <w:rPr>
          <w:rFonts w:ascii="Times New Roman" w:hAnsi="Times New Roman"/>
          <w:sz w:val="24"/>
          <w:szCs w:val="24"/>
        </w:rPr>
        <w:t xml:space="preserve"> </w:t>
      </w:r>
      <w:r w:rsidR="00BC0177" w:rsidRPr="00C97D98">
        <w:rPr>
          <w:rFonts w:ascii="Times New Roman" w:hAnsi="Times New Roman"/>
          <w:sz w:val="24"/>
          <w:szCs w:val="24"/>
        </w:rPr>
        <w:t>Informuoja, kad Savivaldybės tarybos komitetų posėdžiuose šis klausimas buvo apsvarstytas ir jam buvo pritarta.</w:t>
      </w:r>
    </w:p>
    <w:p w14:paraId="4A17110B" w14:textId="77777777" w:rsidR="00C04728" w:rsidRPr="003A25C9" w:rsidRDefault="00C04728" w:rsidP="00C0472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1F5B021" w14:textId="0D697F4B" w:rsidR="00C04728" w:rsidRPr="005B4C7C" w:rsidRDefault="00C04728" w:rsidP="00C04728">
      <w:pPr>
        <w:ind w:firstLine="567"/>
        <w:jc w:val="both"/>
        <w:rPr>
          <w:rFonts w:ascii="Times New Roman" w:hAnsi="Times New Roman"/>
          <w:sz w:val="24"/>
          <w:szCs w:val="24"/>
        </w:rPr>
      </w:pPr>
      <w:r w:rsidRPr="005B4C7C">
        <w:rPr>
          <w:rFonts w:ascii="Times New Roman" w:hAnsi="Times New Roman"/>
          <w:sz w:val="24"/>
          <w:szCs w:val="24"/>
        </w:rPr>
        <w:t>Savivaldybės tarybos nariai Vytenis Tomkus</w:t>
      </w:r>
      <w:r>
        <w:rPr>
          <w:rFonts w:ascii="Times New Roman" w:hAnsi="Times New Roman"/>
          <w:sz w:val="24"/>
          <w:szCs w:val="24"/>
        </w:rPr>
        <w:t xml:space="preserve"> ir Romualdas Kubiakas</w:t>
      </w:r>
      <w:r w:rsidRPr="005B4C7C">
        <w:rPr>
          <w:rFonts w:ascii="Times New Roman" w:hAnsi="Times New Roman"/>
          <w:sz w:val="24"/>
          <w:szCs w:val="24"/>
        </w:rPr>
        <w:t xml:space="preserve"> užduoda klausimus.</w:t>
      </w:r>
      <w:r>
        <w:rPr>
          <w:rFonts w:ascii="Times New Roman" w:hAnsi="Times New Roman"/>
          <w:sz w:val="24"/>
          <w:szCs w:val="24"/>
        </w:rPr>
        <w:t xml:space="preserve"> </w:t>
      </w:r>
      <w:r w:rsidRPr="00D45FA6">
        <w:rPr>
          <w:rFonts w:ascii="Times New Roman" w:hAnsi="Times New Roman"/>
          <w:sz w:val="24"/>
          <w:szCs w:val="20"/>
          <w:lang w:eastAsia="en-US"/>
        </w:rPr>
        <w:t xml:space="preserve">Darius Jocys </w:t>
      </w:r>
      <w:r w:rsidRPr="005B4C7C">
        <w:rPr>
          <w:rFonts w:ascii="Times New Roman" w:hAnsi="Times New Roman"/>
          <w:sz w:val="24"/>
          <w:szCs w:val="24"/>
        </w:rPr>
        <w:t xml:space="preserve">atsako į klausimus. </w:t>
      </w:r>
    </w:p>
    <w:p w14:paraId="2787A559"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9DF2140" w14:textId="31A1779E"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356194">
        <w:rPr>
          <w:rFonts w:ascii="Times New Roman" w:hAnsi="Times New Roman"/>
          <w:sz w:val="24"/>
          <w:szCs w:val="24"/>
        </w:rPr>
        <w:t>3</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356194">
        <w:rPr>
          <w:rFonts w:ascii="Times New Roman" w:hAnsi="Times New Roman"/>
          <w:sz w:val="24"/>
          <w:szCs w:val="24"/>
        </w:rPr>
        <w:t>2</w:t>
      </w:r>
      <w:r w:rsidRPr="003A25C9">
        <w:rPr>
          <w:rFonts w:ascii="Times New Roman" w:hAnsi="Times New Roman"/>
          <w:sz w:val="24"/>
          <w:szCs w:val="24"/>
        </w:rPr>
        <w:t xml:space="preserve"> Savivaldybės tarybos nari</w:t>
      </w:r>
      <w:r>
        <w:rPr>
          <w:rFonts w:ascii="Times New Roman" w:hAnsi="Times New Roman"/>
          <w:sz w:val="24"/>
          <w:szCs w:val="24"/>
        </w:rPr>
        <w:t>ai</w:t>
      </w:r>
      <w:r w:rsidR="00356194">
        <w:rPr>
          <w:rFonts w:ascii="Times New Roman" w:hAnsi="Times New Roman"/>
          <w:sz w:val="24"/>
          <w:szCs w:val="24"/>
        </w:rPr>
        <w:t xml:space="preserve">, susilaikė balsuoti 1 </w:t>
      </w:r>
      <w:r w:rsidR="00356194" w:rsidRPr="003A25C9">
        <w:rPr>
          <w:rFonts w:ascii="Times New Roman" w:hAnsi="Times New Roman"/>
          <w:sz w:val="24"/>
          <w:szCs w:val="24"/>
        </w:rPr>
        <w:t>Savivaldybės tarybos nar</w:t>
      </w:r>
      <w:r w:rsidR="00356194">
        <w:rPr>
          <w:rFonts w:ascii="Times New Roman" w:hAnsi="Times New Roman"/>
          <w:sz w:val="24"/>
          <w:szCs w:val="24"/>
        </w:rPr>
        <w:t>ys</w:t>
      </w:r>
      <w:r w:rsidRPr="003A25C9">
        <w:rPr>
          <w:rFonts w:ascii="Times New Roman" w:hAnsi="Times New Roman"/>
          <w:sz w:val="24"/>
          <w:szCs w:val="24"/>
        </w:rPr>
        <w:t xml:space="preserve">. </w:t>
      </w:r>
    </w:p>
    <w:p w14:paraId="200B4687"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6B9D7E4F"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DA60799" w14:textId="77777777" w:rsidR="00D45FA6" w:rsidRPr="00D45FA6" w:rsidRDefault="00D45FA6" w:rsidP="00706C86">
      <w:pPr>
        <w:ind w:firstLine="567"/>
        <w:rPr>
          <w:rFonts w:ascii="Times New Roman" w:hAnsi="Times New Roman"/>
          <w:sz w:val="24"/>
          <w:szCs w:val="20"/>
          <w:lang w:eastAsia="en-US"/>
        </w:rPr>
      </w:pPr>
    </w:p>
    <w:p w14:paraId="657E8538" w14:textId="1CA80C0E"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7</w:t>
      </w:r>
      <w:r w:rsidRPr="00D45FA6">
        <w:rPr>
          <w:rFonts w:ascii="Times New Roman" w:hAnsi="Times New Roman"/>
          <w:sz w:val="24"/>
          <w:szCs w:val="20"/>
          <w:lang w:eastAsia="en-US"/>
        </w:rPr>
        <w:t>. SVARSTYTA. Sprendimo ,,Dėl pritarimo projektui „Priedangų plėtra Kaišiadorių rajono savivaldybėje“ projektas.</w:t>
      </w:r>
    </w:p>
    <w:p w14:paraId="0F02813B" w14:textId="77777777" w:rsidR="00093A08" w:rsidRDefault="00D45FA6" w:rsidP="00093A08">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Strateginio planavimo ir investicijų skyriaus vedėjo pavaduotoja Violeta Grajauskienė pristato sprendimo projektą.</w:t>
      </w:r>
      <w:r w:rsidR="00093A08">
        <w:rPr>
          <w:rFonts w:ascii="Times New Roman" w:hAnsi="Times New Roman"/>
          <w:sz w:val="24"/>
          <w:szCs w:val="20"/>
          <w:lang w:eastAsia="en-US"/>
        </w:rPr>
        <w:t xml:space="preserve"> </w:t>
      </w:r>
      <w:r w:rsidR="00093A08" w:rsidRPr="00C97D98">
        <w:rPr>
          <w:rFonts w:ascii="Times New Roman" w:hAnsi="Times New Roman"/>
          <w:sz w:val="24"/>
          <w:szCs w:val="24"/>
        </w:rPr>
        <w:t>Informuoja, kad Savivaldybės tarybos komitetų posėdžiuose šis klausimas buvo apsvarstytas ir jam buvo pritarta.</w:t>
      </w:r>
    </w:p>
    <w:p w14:paraId="6E246A28" w14:textId="77777777" w:rsidR="00093A08" w:rsidRPr="003A25C9" w:rsidRDefault="00093A08" w:rsidP="00093A0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89FE9C1" w14:textId="720B916C" w:rsidR="00EF12EC" w:rsidRPr="005B4C7C" w:rsidRDefault="00EF12EC" w:rsidP="00EF12EC">
      <w:pPr>
        <w:ind w:firstLine="567"/>
        <w:jc w:val="both"/>
        <w:rPr>
          <w:rFonts w:ascii="Times New Roman" w:hAnsi="Times New Roman"/>
          <w:sz w:val="24"/>
          <w:szCs w:val="24"/>
        </w:rPr>
      </w:pPr>
      <w:r w:rsidRPr="005B4C7C">
        <w:rPr>
          <w:rFonts w:ascii="Times New Roman" w:hAnsi="Times New Roman"/>
          <w:sz w:val="24"/>
          <w:szCs w:val="24"/>
        </w:rPr>
        <w:t>Savivaldybės tarybos nar</w:t>
      </w:r>
      <w:r>
        <w:rPr>
          <w:rFonts w:ascii="Times New Roman" w:hAnsi="Times New Roman"/>
          <w:sz w:val="24"/>
          <w:szCs w:val="24"/>
        </w:rPr>
        <w:t>ys</w:t>
      </w:r>
      <w:r w:rsidRPr="005B4C7C">
        <w:rPr>
          <w:rFonts w:ascii="Times New Roman" w:hAnsi="Times New Roman"/>
          <w:sz w:val="24"/>
          <w:szCs w:val="24"/>
        </w:rPr>
        <w:t xml:space="preserve"> Vytenis Tomkus užduoda klausimus.</w:t>
      </w:r>
      <w:r>
        <w:rPr>
          <w:rFonts w:ascii="Times New Roman" w:hAnsi="Times New Roman"/>
          <w:sz w:val="24"/>
          <w:szCs w:val="24"/>
        </w:rPr>
        <w:t xml:space="preserve"> </w:t>
      </w:r>
      <w:r w:rsidRPr="00D45FA6">
        <w:rPr>
          <w:rFonts w:ascii="Times New Roman" w:hAnsi="Times New Roman"/>
          <w:sz w:val="24"/>
          <w:szCs w:val="20"/>
          <w:lang w:eastAsia="en-US"/>
        </w:rPr>
        <w:t>Violeta Grajauskienė</w:t>
      </w:r>
      <w:r w:rsidRPr="005B4C7C">
        <w:rPr>
          <w:rFonts w:ascii="Times New Roman" w:hAnsi="Times New Roman"/>
          <w:sz w:val="24"/>
          <w:szCs w:val="24"/>
        </w:rPr>
        <w:t xml:space="preserve"> </w:t>
      </w:r>
      <w:r w:rsidRPr="005B4C7C">
        <w:rPr>
          <w:rFonts w:ascii="Times New Roman" w:hAnsi="Times New Roman"/>
          <w:sz w:val="24"/>
          <w:szCs w:val="24"/>
        </w:rPr>
        <w:t xml:space="preserve">atsako į klausimus. </w:t>
      </w:r>
    </w:p>
    <w:p w14:paraId="140391AA"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7F7EF10" w14:textId="0E0C66AA"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356194">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356194">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2D9B1D84"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2C82F97"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B4CD990" w14:textId="77777777" w:rsidR="00D45FA6" w:rsidRPr="00D45FA6" w:rsidRDefault="00D45FA6" w:rsidP="00706C86">
      <w:pPr>
        <w:ind w:firstLine="567"/>
        <w:rPr>
          <w:rFonts w:ascii="Times New Roman" w:hAnsi="Times New Roman"/>
          <w:sz w:val="24"/>
          <w:szCs w:val="20"/>
          <w:lang w:eastAsia="en-US"/>
        </w:rPr>
      </w:pPr>
    </w:p>
    <w:p w14:paraId="7E436684" w14:textId="2A52430D"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8</w:t>
      </w:r>
      <w:r w:rsidRPr="00D45FA6">
        <w:rPr>
          <w:rFonts w:ascii="Times New Roman" w:hAnsi="Times New Roman"/>
          <w:sz w:val="24"/>
          <w:szCs w:val="20"/>
          <w:lang w:eastAsia="en-US"/>
        </w:rPr>
        <w:t>. SVARSTYTA. Sprendimo ,,Dėl Kauno regiono plėtros tarybos dalyvio mokesčio“ projektas.</w:t>
      </w:r>
    </w:p>
    <w:p w14:paraId="76961D95" w14:textId="77777777" w:rsidR="001C542F" w:rsidRDefault="001C542F" w:rsidP="001C542F">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Strateginio planavimo ir investicijų skyriaus vedėjo pavaduotoja Violeta Grajauskienė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77F9CE6B" w14:textId="77777777" w:rsidR="001C542F" w:rsidRPr="003A25C9" w:rsidRDefault="001C542F" w:rsidP="001C542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570D149" w14:textId="2DF4D6A6" w:rsidR="001C542F" w:rsidRPr="00D63E04" w:rsidRDefault="001C542F" w:rsidP="001C542F">
      <w:pPr>
        <w:ind w:firstLine="567"/>
        <w:jc w:val="both"/>
        <w:rPr>
          <w:rFonts w:ascii="Times New Roman" w:hAnsi="Times New Roman"/>
          <w:sz w:val="24"/>
          <w:szCs w:val="24"/>
        </w:rPr>
      </w:pPr>
      <w:r w:rsidRPr="00D63E04">
        <w:rPr>
          <w:rFonts w:ascii="Times New Roman" w:hAnsi="Times New Roman"/>
          <w:sz w:val="24"/>
          <w:szCs w:val="24"/>
        </w:rPr>
        <w:t xml:space="preserve">Savivaldybės tarybos narys Vytenis Tomkus užduoda klausimus. </w:t>
      </w:r>
      <w:r w:rsidR="00D63E04" w:rsidRPr="00D63E04">
        <w:rPr>
          <w:rFonts w:ascii="Times New Roman" w:hAnsi="Times New Roman"/>
          <w:sz w:val="24"/>
          <w:szCs w:val="24"/>
          <w:lang w:eastAsia="en-US"/>
        </w:rPr>
        <w:t>Strateginio planavimo ir investicijų skyriaus vedėjo pavaduotoja Violeta Grajauskienė</w:t>
      </w:r>
      <w:r w:rsidR="00D63E04" w:rsidRPr="00D63E04">
        <w:rPr>
          <w:rFonts w:ascii="Times New Roman" w:hAnsi="Times New Roman"/>
          <w:sz w:val="24"/>
          <w:szCs w:val="24"/>
        </w:rPr>
        <w:t xml:space="preserve"> ir </w:t>
      </w:r>
      <w:r w:rsidR="00D63E04" w:rsidRPr="00D63E04">
        <w:rPr>
          <w:rFonts w:ascii="Times New Roman" w:hAnsi="Times New Roman"/>
          <w:sz w:val="24"/>
          <w:szCs w:val="24"/>
        </w:rPr>
        <w:t>Strateginio planavimo ir investicijų skyriaus patarėja Ramutė Taparauskienė</w:t>
      </w:r>
      <w:r w:rsidR="00D63E04" w:rsidRPr="00D63E04">
        <w:rPr>
          <w:rFonts w:ascii="Times New Roman" w:hAnsi="Times New Roman"/>
          <w:sz w:val="24"/>
          <w:szCs w:val="24"/>
        </w:rPr>
        <w:t xml:space="preserve"> </w:t>
      </w:r>
      <w:r w:rsidRPr="00D63E04">
        <w:rPr>
          <w:rFonts w:ascii="Times New Roman" w:hAnsi="Times New Roman"/>
          <w:sz w:val="24"/>
          <w:szCs w:val="24"/>
        </w:rPr>
        <w:t xml:space="preserve">atsako į klausimus. </w:t>
      </w:r>
    </w:p>
    <w:p w14:paraId="1419C573" w14:textId="77777777" w:rsidR="001C542F" w:rsidRPr="003A25C9" w:rsidRDefault="001C542F" w:rsidP="001C542F">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2A57E43" w14:textId="2AD58DB6"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356194">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356194">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51E9B68B"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E0CC30C"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2BAF826" w14:textId="77777777" w:rsidR="00FA01DA" w:rsidRDefault="00FA01DA" w:rsidP="00706C86">
      <w:pPr>
        <w:ind w:firstLine="567"/>
        <w:jc w:val="both"/>
        <w:rPr>
          <w:rFonts w:ascii="Times New Roman" w:hAnsi="Times New Roman"/>
          <w:sz w:val="24"/>
          <w:szCs w:val="20"/>
          <w:lang w:eastAsia="en-US"/>
        </w:rPr>
      </w:pPr>
    </w:p>
    <w:p w14:paraId="3C97C9CD" w14:textId="435D70BE"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9</w:t>
      </w:r>
      <w:r w:rsidRPr="00D45FA6">
        <w:rPr>
          <w:rFonts w:ascii="Times New Roman" w:hAnsi="Times New Roman"/>
          <w:sz w:val="24"/>
          <w:szCs w:val="20"/>
          <w:lang w:eastAsia="en-US"/>
        </w:rPr>
        <w:t>. SVARSTYTA. Sprendimo ,,Dėl Kaišiadorių rajono savivaldybės tarybos 2024 m. kovo 28 d. sprendimo Nr. V17E-41 ,,Dėl Kaišiadorių rajono savivaldybės narystės asociacijoje Kaišiadorių rajono vietos veiklos grupėje“ pakeitimo“ projektas.</w:t>
      </w:r>
    </w:p>
    <w:p w14:paraId="348D90C1" w14:textId="77777777" w:rsidR="002B6DB0" w:rsidRDefault="002B6DB0" w:rsidP="002B6DB0">
      <w:pPr>
        <w:ind w:firstLine="567"/>
        <w:jc w:val="both"/>
        <w:rPr>
          <w:rFonts w:ascii="Times New Roman" w:hAnsi="Times New Roman"/>
          <w:sz w:val="24"/>
          <w:szCs w:val="24"/>
        </w:rPr>
      </w:pPr>
      <w:r w:rsidRPr="00D45FA6">
        <w:rPr>
          <w:rFonts w:ascii="Times New Roman" w:hAnsi="Times New Roman"/>
          <w:sz w:val="24"/>
          <w:szCs w:val="20"/>
          <w:lang w:eastAsia="en-US"/>
        </w:rPr>
        <w:t>Pranešėja Strateginio planavimo ir investicijų skyriaus vedėjo pavaduotoja Violeta Grajauskienė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60D18A1D" w14:textId="77777777" w:rsidR="002B6DB0" w:rsidRPr="003A25C9" w:rsidRDefault="002B6DB0" w:rsidP="002B6DB0">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1AC60F6" w14:textId="77777777" w:rsidR="002B6DB0" w:rsidRPr="003A25C9" w:rsidRDefault="002B6DB0" w:rsidP="002B6DB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AA360F4"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8CB2FF5" w14:textId="6FB9A6EF"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037D4D">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037D4D">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75FB9022"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ED56927"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F9CA031" w14:textId="77777777" w:rsidR="00D45FA6" w:rsidRPr="00D45FA6" w:rsidRDefault="00D45FA6" w:rsidP="00706C86">
      <w:pPr>
        <w:ind w:firstLine="567"/>
        <w:rPr>
          <w:rFonts w:ascii="Times New Roman" w:hAnsi="Times New Roman"/>
          <w:sz w:val="24"/>
          <w:szCs w:val="20"/>
          <w:lang w:eastAsia="en-US"/>
        </w:rPr>
      </w:pPr>
    </w:p>
    <w:p w14:paraId="66BA58E8" w14:textId="3EF1E054"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10</w:t>
      </w:r>
      <w:r w:rsidRPr="00D45FA6">
        <w:rPr>
          <w:rFonts w:ascii="Times New Roman" w:hAnsi="Times New Roman"/>
          <w:sz w:val="24"/>
          <w:szCs w:val="20"/>
          <w:lang w:eastAsia="en-US"/>
        </w:rPr>
        <w:t>. SVARSTYTA. Sprendimo ,,Dėl Kaišiadorių rajono savivaldybės tarybos 2023 m. lapkričio 23 d. sprendimo Nr. V17E-324 ,,Dėl Kaišiadorių rajono savivaldybės nevyriausybinių organizacijų tarybos sudarymo“ pakeitimo“ projektas.</w:t>
      </w:r>
    </w:p>
    <w:p w14:paraId="3156562C" w14:textId="77777777" w:rsidR="002B6DB0" w:rsidRDefault="002B6DB0" w:rsidP="002B6DB0">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Strateginio planavimo ir investicijų skyriaus vedėjo pavaduotoja Violeta Grajauskienė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2D10A2D2" w14:textId="77777777" w:rsidR="002B6DB0" w:rsidRPr="003A25C9" w:rsidRDefault="002B6DB0" w:rsidP="002B6DB0">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24329E1" w14:textId="77777777" w:rsidR="002B6DB0" w:rsidRPr="003A25C9" w:rsidRDefault="002B6DB0" w:rsidP="002B6DB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0F1B3DC" w14:textId="5834AF73"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38DDF0E" w14:textId="33D91360"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lastRenderedPageBreak/>
        <w:t>Balsavime dalyvavo 2</w:t>
      </w:r>
      <w:r w:rsidR="00A313C8">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313C8">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64B2F7A5"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0D373CC"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9C74779" w14:textId="77777777" w:rsidR="00FA01DA" w:rsidRDefault="00FA01DA" w:rsidP="00706C86">
      <w:pPr>
        <w:ind w:firstLine="567"/>
        <w:jc w:val="both"/>
        <w:rPr>
          <w:rFonts w:ascii="Times New Roman" w:hAnsi="Times New Roman"/>
          <w:sz w:val="24"/>
          <w:szCs w:val="20"/>
          <w:lang w:eastAsia="en-US"/>
        </w:rPr>
      </w:pPr>
    </w:p>
    <w:p w14:paraId="174C4EC7" w14:textId="09CEB375"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1</w:t>
      </w:r>
      <w:r w:rsidRPr="00D45FA6">
        <w:rPr>
          <w:rFonts w:ascii="Times New Roman" w:hAnsi="Times New Roman"/>
          <w:sz w:val="24"/>
          <w:szCs w:val="20"/>
          <w:lang w:eastAsia="en-US"/>
        </w:rPr>
        <w:t>. SVARSTYTA. Sprendimo ,,Dėl pritarimo projektui „Rūšiuojamojo atliekų surinkimo skatinimas Kaišiadorių rajone“ projektas.</w:t>
      </w:r>
    </w:p>
    <w:p w14:paraId="3D539A81" w14:textId="77777777" w:rsidR="00D57ABD" w:rsidRDefault="00D57ABD" w:rsidP="00D57ABD">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Strateginio planavimo ir investicijų skyriaus vedėjo pavaduotoja Violeta Grajauskienė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6C16576E" w14:textId="77777777" w:rsidR="00D57ABD" w:rsidRPr="003A25C9" w:rsidRDefault="00D57ABD" w:rsidP="00D57ABD">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4D73F72" w14:textId="0353342F" w:rsidR="007E2AE3" w:rsidRDefault="007E2AE3" w:rsidP="007E2AE3">
      <w:pPr>
        <w:ind w:firstLine="567"/>
        <w:jc w:val="both"/>
        <w:rPr>
          <w:rFonts w:ascii="Times New Roman" w:hAnsi="Times New Roman"/>
          <w:sz w:val="24"/>
          <w:szCs w:val="24"/>
        </w:rPr>
      </w:pP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sidR="00591A4C">
        <w:rPr>
          <w:rFonts w:ascii="Times New Roman" w:hAnsi="Times New Roman"/>
          <w:sz w:val="24"/>
          <w:szCs w:val="24"/>
        </w:rPr>
        <w:t xml:space="preserve">, </w:t>
      </w:r>
      <w:r w:rsidR="00F8108D">
        <w:rPr>
          <w:rFonts w:ascii="Times New Roman" w:hAnsi="Times New Roman"/>
          <w:sz w:val="24"/>
          <w:szCs w:val="24"/>
        </w:rPr>
        <w:t>Vaida Babeckienė, Daiva Nasevičienė, Mindaugas Kuklierius, Eugenijus Cikanavičius, Rimvydas Dekas ir Romualdas Kubiakas</w:t>
      </w:r>
      <w:r w:rsidRPr="00D63E04">
        <w:rPr>
          <w:rFonts w:ascii="Times New Roman" w:hAnsi="Times New Roman"/>
          <w:sz w:val="24"/>
          <w:szCs w:val="24"/>
        </w:rPr>
        <w:t xml:space="preserve"> užduoda klausimus. </w:t>
      </w:r>
      <w:r w:rsidR="00F8108D" w:rsidRPr="00F8108D">
        <w:rPr>
          <w:rFonts w:ascii="Times New Roman" w:hAnsi="Times New Roman"/>
          <w:sz w:val="24"/>
          <w:szCs w:val="24"/>
        </w:rPr>
        <w:t>Žemės ūkio ir aplinkosaugos skyriaus vyriausiasis specialistas Vidmantas Malinauskas</w:t>
      </w:r>
      <w:r w:rsidR="00F8108D" w:rsidRPr="00F8108D">
        <w:rPr>
          <w:rFonts w:ascii="Times New Roman" w:hAnsi="Times New Roman"/>
          <w:sz w:val="24"/>
          <w:szCs w:val="24"/>
        </w:rPr>
        <w:t xml:space="preserve"> ir savivaldybės įmonės</w:t>
      </w:r>
      <w:r w:rsidR="00F8108D">
        <w:rPr>
          <w:rFonts w:ascii="Times New Roman" w:hAnsi="Times New Roman"/>
          <w:sz w:val="24"/>
          <w:szCs w:val="24"/>
        </w:rPr>
        <w:t xml:space="preserve"> ,,Kaišiadorių paslaugos“ direktorius Ramūnas Masaitis </w:t>
      </w:r>
      <w:r w:rsidRPr="00D63E04">
        <w:rPr>
          <w:rFonts w:ascii="Times New Roman" w:hAnsi="Times New Roman"/>
          <w:sz w:val="24"/>
          <w:szCs w:val="24"/>
        </w:rPr>
        <w:t xml:space="preserve">atsako į klausimus. </w:t>
      </w:r>
    </w:p>
    <w:p w14:paraId="6C2031F0" w14:textId="2BAC9696" w:rsidR="007321E5" w:rsidRPr="00D63E04" w:rsidRDefault="007321E5" w:rsidP="007E2AE3">
      <w:pPr>
        <w:ind w:firstLine="567"/>
        <w:jc w:val="both"/>
        <w:rPr>
          <w:rFonts w:ascii="Times New Roman" w:hAnsi="Times New Roman"/>
          <w:sz w:val="24"/>
          <w:szCs w:val="24"/>
        </w:rPr>
      </w:pPr>
      <w:r>
        <w:rPr>
          <w:rFonts w:ascii="Times New Roman" w:hAnsi="Times New Roman"/>
          <w:sz w:val="24"/>
          <w:szCs w:val="24"/>
        </w:rPr>
        <w:t xml:space="preserve">Pasisako </w:t>
      </w:r>
      <w:r w:rsidRPr="00D63E04">
        <w:rPr>
          <w:rFonts w:ascii="Times New Roman" w:hAnsi="Times New Roman"/>
          <w:sz w:val="24"/>
          <w:szCs w:val="24"/>
        </w:rPr>
        <w:t>Savivaldybės tarybos nar</w:t>
      </w:r>
      <w:r>
        <w:rPr>
          <w:rFonts w:ascii="Times New Roman" w:hAnsi="Times New Roman"/>
          <w:sz w:val="24"/>
          <w:szCs w:val="24"/>
        </w:rPr>
        <w:t>iai</w:t>
      </w:r>
      <w:r>
        <w:rPr>
          <w:rFonts w:ascii="Times New Roman" w:hAnsi="Times New Roman"/>
          <w:sz w:val="24"/>
          <w:szCs w:val="24"/>
        </w:rPr>
        <w:t xml:space="preserve"> Aušra Gerulaitienė ir Vytenis Tomkus. </w:t>
      </w:r>
    </w:p>
    <w:p w14:paraId="0B0E2072" w14:textId="4B5B23C6"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FA78A62" w14:textId="7DC97D05" w:rsidR="003E6368"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3E6368">
        <w:rPr>
          <w:rFonts w:ascii="Times New Roman" w:hAnsi="Times New Roman"/>
          <w:sz w:val="24"/>
          <w:szCs w:val="24"/>
        </w:rPr>
        <w:t>4</w:t>
      </w:r>
      <w:r w:rsidRPr="003A25C9">
        <w:rPr>
          <w:rFonts w:ascii="Times New Roman" w:hAnsi="Times New Roman"/>
          <w:sz w:val="24"/>
          <w:szCs w:val="24"/>
        </w:rPr>
        <w:t xml:space="preserve"> Savivaldybės tarybos nariai. </w:t>
      </w:r>
      <w:r w:rsidR="003E6368" w:rsidRPr="003A25C9">
        <w:rPr>
          <w:rFonts w:ascii="Times New Roman" w:hAnsi="Times New Roman"/>
          <w:sz w:val="24"/>
          <w:szCs w:val="24"/>
        </w:rPr>
        <w:t xml:space="preserve">Už tai, kad sprendimas būtų priimtas, balsavo </w:t>
      </w:r>
      <w:r w:rsidR="003E6368">
        <w:rPr>
          <w:rFonts w:ascii="Times New Roman" w:hAnsi="Times New Roman"/>
          <w:sz w:val="24"/>
          <w:szCs w:val="24"/>
        </w:rPr>
        <w:t>20</w:t>
      </w:r>
      <w:r w:rsidR="003E6368" w:rsidRPr="003A25C9">
        <w:rPr>
          <w:rFonts w:ascii="Times New Roman" w:hAnsi="Times New Roman"/>
          <w:sz w:val="24"/>
          <w:szCs w:val="24"/>
        </w:rPr>
        <w:t xml:space="preserve"> Savivaldybės tarybos nari</w:t>
      </w:r>
      <w:r w:rsidR="003E6368">
        <w:rPr>
          <w:rFonts w:ascii="Times New Roman" w:hAnsi="Times New Roman"/>
          <w:sz w:val="24"/>
          <w:szCs w:val="24"/>
        </w:rPr>
        <w:t xml:space="preserve">ų, susilaikė balsuoti 4 </w:t>
      </w:r>
      <w:r w:rsidR="003E6368" w:rsidRPr="003A25C9">
        <w:rPr>
          <w:rFonts w:ascii="Times New Roman" w:hAnsi="Times New Roman"/>
          <w:sz w:val="24"/>
          <w:szCs w:val="24"/>
        </w:rPr>
        <w:t>Savivaldybės tarybos nar</w:t>
      </w:r>
      <w:r w:rsidR="003E6368">
        <w:rPr>
          <w:rFonts w:ascii="Times New Roman" w:hAnsi="Times New Roman"/>
          <w:sz w:val="24"/>
          <w:szCs w:val="24"/>
        </w:rPr>
        <w:t>iai</w:t>
      </w:r>
      <w:r w:rsidR="003E6368" w:rsidRPr="003A25C9">
        <w:rPr>
          <w:rFonts w:ascii="Times New Roman" w:hAnsi="Times New Roman"/>
          <w:sz w:val="24"/>
          <w:szCs w:val="24"/>
        </w:rPr>
        <w:t xml:space="preserve">. </w:t>
      </w:r>
    </w:p>
    <w:p w14:paraId="5BF4C9AC"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8E9B043"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33485AC" w14:textId="77777777" w:rsidR="00D45FA6" w:rsidRPr="00D45FA6" w:rsidRDefault="00D45FA6" w:rsidP="00706C86">
      <w:pPr>
        <w:ind w:firstLine="567"/>
        <w:rPr>
          <w:rFonts w:ascii="Times New Roman" w:hAnsi="Times New Roman"/>
          <w:sz w:val="24"/>
          <w:szCs w:val="20"/>
          <w:lang w:eastAsia="en-US"/>
        </w:rPr>
      </w:pPr>
    </w:p>
    <w:p w14:paraId="10F8D5D4" w14:textId="6320D788"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2</w:t>
      </w:r>
      <w:r w:rsidRPr="00D45FA6">
        <w:rPr>
          <w:rFonts w:ascii="Times New Roman" w:hAnsi="Times New Roman"/>
          <w:sz w:val="24"/>
          <w:szCs w:val="20"/>
          <w:lang w:eastAsia="en-US"/>
        </w:rPr>
        <w:t>. SVARSTYTA. Sprendimo ,,Dėl pritarimo Kaišiadorių miesto dalies teritorijos žalinimo schemai“ projektas.</w:t>
      </w:r>
    </w:p>
    <w:p w14:paraId="0294501D" w14:textId="77777777" w:rsidR="003674E8" w:rsidRDefault="003674E8" w:rsidP="003674E8">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Strateginio planavimo ir investicijų skyriaus vedėjo pavaduotoja Violeta Grajauskienė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0ED21EB6" w14:textId="77777777" w:rsidR="003674E8" w:rsidRPr="003A25C9" w:rsidRDefault="003674E8" w:rsidP="003674E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DF0EC1C" w14:textId="77777777" w:rsidR="003674E8" w:rsidRPr="003A25C9" w:rsidRDefault="003674E8" w:rsidP="003674E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81BDFF2"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06B0615" w14:textId="4A41FC79"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214D14">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214D14">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24D50BD4"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C338056"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1114F87" w14:textId="77777777" w:rsidR="00D45FA6" w:rsidRPr="00D45FA6" w:rsidRDefault="00D45FA6" w:rsidP="00706C86">
      <w:pPr>
        <w:ind w:firstLine="567"/>
        <w:rPr>
          <w:rFonts w:ascii="Times New Roman" w:hAnsi="Times New Roman"/>
          <w:sz w:val="24"/>
          <w:szCs w:val="20"/>
          <w:lang w:eastAsia="en-US"/>
        </w:rPr>
      </w:pPr>
    </w:p>
    <w:p w14:paraId="5024B84C" w14:textId="6511D6A8"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3</w:t>
      </w:r>
      <w:r w:rsidRPr="00D45FA6">
        <w:rPr>
          <w:rFonts w:ascii="Times New Roman" w:hAnsi="Times New Roman"/>
          <w:sz w:val="24"/>
          <w:szCs w:val="20"/>
          <w:lang w:eastAsia="en-US"/>
        </w:rPr>
        <w:t>. SVARSTYTA. Sprendimo ,,Dėl Kaišiadorių rajono savivaldybės tarybos 2009 m. gruodžio 24 d. sprendimo Nr. V17-341 „Dėl Kaišiadorių rajono savivaldybės garbės piliečio vardo suteikimo tvarkos aprašo patvirtinimo, Kaišiadorių rajono savivaldybės garbės piliečio vardo suteikimo komisijos sudarymo ir jos nuostatų patvirtinimo“ pakeitimo“ projektas.</w:t>
      </w:r>
    </w:p>
    <w:p w14:paraId="2D2BA98A" w14:textId="13576127" w:rsidR="00572A86" w:rsidRDefault="00D45FA6" w:rsidP="00572A86">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Pranešėjas Savivaldybės tarybos posėdžių sekretorius Justas Mišeikis pristato sprendimo projektą.</w:t>
      </w:r>
      <w:r w:rsidR="00572A86" w:rsidRPr="00572A86">
        <w:rPr>
          <w:rFonts w:ascii="Times New Roman" w:hAnsi="Times New Roman"/>
          <w:sz w:val="24"/>
          <w:szCs w:val="24"/>
        </w:rPr>
        <w:t xml:space="preserve"> </w:t>
      </w:r>
      <w:r w:rsidR="00572A86" w:rsidRPr="00C97D98">
        <w:rPr>
          <w:rFonts w:ascii="Times New Roman" w:hAnsi="Times New Roman"/>
          <w:sz w:val="24"/>
          <w:szCs w:val="24"/>
        </w:rPr>
        <w:t>Informuoja, kad Savivaldybės tarybos komitetų posėdžiuose šis klausimas buvo apsvarstytas ir jam buvo pritarta.</w:t>
      </w:r>
    </w:p>
    <w:p w14:paraId="7F13D9F0" w14:textId="77777777" w:rsidR="00572A86" w:rsidRPr="003A25C9" w:rsidRDefault="00572A86" w:rsidP="00572A86">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BBF15AD" w14:textId="75CC1AB9" w:rsidR="00D45FA6" w:rsidRPr="00D45FA6" w:rsidRDefault="00EC1104" w:rsidP="00706C86">
      <w:pPr>
        <w:ind w:firstLine="567"/>
        <w:jc w:val="both"/>
        <w:rPr>
          <w:rFonts w:ascii="Times New Roman" w:hAnsi="Times New Roman"/>
          <w:sz w:val="24"/>
          <w:szCs w:val="20"/>
          <w:lang w:eastAsia="en-US"/>
        </w:rPr>
      </w:pP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Pr>
          <w:rFonts w:ascii="Times New Roman" w:hAnsi="Times New Roman"/>
          <w:sz w:val="24"/>
          <w:szCs w:val="24"/>
        </w:rPr>
        <w:t>, Vaida Babeckienė</w:t>
      </w:r>
      <w:r>
        <w:rPr>
          <w:rFonts w:ascii="Times New Roman" w:hAnsi="Times New Roman"/>
          <w:sz w:val="24"/>
          <w:szCs w:val="24"/>
        </w:rPr>
        <w:t xml:space="preserve"> ir </w:t>
      </w:r>
      <w:r>
        <w:rPr>
          <w:rFonts w:ascii="Times New Roman" w:hAnsi="Times New Roman"/>
          <w:sz w:val="24"/>
          <w:szCs w:val="24"/>
        </w:rPr>
        <w:t>Mindaugas Kuklierius</w:t>
      </w:r>
      <w:r w:rsidRPr="00D63E04">
        <w:rPr>
          <w:rFonts w:ascii="Times New Roman" w:hAnsi="Times New Roman"/>
          <w:sz w:val="24"/>
          <w:szCs w:val="24"/>
        </w:rPr>
        <w:t xml:space="preserve"> užduoda klausimus. </w:t>
      </w:r>
      <w:r w:rsidRPr="00D45FA6">
        <w:rPr>
          <w:rFonts w:ascii="Times New Roman" w:hAnsi="Times New Roman"/>
          <w:sz w:val="24"/>
          <w:szCs w:val="20"/>
          <w:lang w:eastAsia="en-US"/>
        </w:rPr>
        <w:t xml:space="preserve">Savivaldybės tarybos posėdžių sekretorius Justas Mišeikis </w:t>
      </w:r>
      <w:r>
        <w:rPr>
          <w:rFonts w:ascii="Times New Roman" w:hAnsi="Times New Roman"/>
          <w:sz w:val="24"/>
          <w:szCs w:val="20"/>
          <w:lang w:eastAsia="en-US"/>
        </w:rPr>
        <w:t xml:space="preserve">ir Savivaldybės meras Šarūnas Čėsna </w:t>
      </w:r>
      <w:r w:rsidRPr="00D63E04">
        <w:rPr>
          <w:rFonts w:ascii="Times New Roman" w:hAnsi="Times New Roman"/>
          <w:sz w:val="24"/>
          <w:szCs w:val="24"/>
        </w:rPr>
        <w:t xml:space="preserve">atsako į klausimus. </w:t>
      </w:r>
    </w:p>
    <w:p w14:paraId="7ECF2AAF"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CA5700C" w14:textId="1318AD93"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214D14">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214D14">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21C87752"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2963B1D"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DED537A" w14:textId="77777777" w:rsidR="00D45FA6" w:rsidRPr="00D45FA6" w:rsidRDefault="00D45FA6" w:rsidP="00706C86">
      <w:pPr>
        <w:ind w:firstLine="567"/>
        <w:rPr>
          <w:rFonts w:ascii="Times New Roman" w:hAnsi="Times New Roman"/>
          <w:sz w:val="24"/>
          <w:szCs w:val="20"/>
          <w:lang w:eastAsia="en-US"/>
        </w:rPr>
      </w:pPr>
    </w:p>
    <w:p w14:paraId="44A86508" w14:textId="4DF56445"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4</w:t>
      </w:r>
      <w:r w:rsidRPr="00D45FA6">
        <w:rPr>
          <w:rFonts w:ascii="Times New Roman" w:hAnsi="Times New Roman"/>
          <w:sz w:val="24"/>
          <w:szCs w:val="20"/>
          <w:lang w:eastAsia="en-US"/>
        </w:rPr>
        <w:t>. SVARSTYTA. Sprendimo ,,Dėl Kaišiadorių rajono savivaldybės garbės piliečio vardo suteikimo komisijos sudarymo ir jos nuostatų patvirtinimo“ projektas.</w:t>
      </w:r>
    </w:p>
    <w:p w14:paraId="527053C3" w14:textId="77777777" w:rsidR="00DE4E49" w:rsidRDefault="00DE4E49" w:rsidP="00DE4E49">
      <w:pPr>
        <w:ind w:firstLine="567"/>
        <w:jc w:val="both"/>
        <w:rPr>
          <w:rFonts w:ascii="Times New Roman" w:hAnsi="Times New Roman"/>
          <w:sz w:val="24"/>
          <w:szCs w:val="20"/>
          <w:lang w:eastAsia="en-US"/>
        </w:rPr>
      </w:pPr>
      <w:r w:rsidRPr="00D45FA6">
        <w:rPr>
          <w:rFonts w:ascii="Times New Roman" w:hAnsi="Times New Roman"/>
          <w:sz w:val="24"/>
          <w:szCs w:val="20"/>
          <w:lang w:eastAsia="en-US"/>
        </w:rPr>
        <w:lastRenderedPageBreak/>
        <w:t>Pranešėjas Savivaldybės tarybos posėdžių sekretorius Justas Mišeikis pristato sprendimo projektą.</w:t>
      </w:r>
      <w:r w:rsidRPr="00572A86">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3A4A3855" w14:textId="77777777" w:rsidR="00DE4E49" w:rsidRPr="003A25C9" w:rsidRDefault="00DE4E49" w:rsidP="00DE4E4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BFB9D0B" w14:textId="41922D1F" w:rsidR="00DE4E49" w:rsidRPr="00D45FA6" w:rsidRDefault="00061686" w:rsidP="00706C86">
      <w:pPr>
        <w:ind w:firstLine="567"/>
        <w:jc w:val="both"/>
        <w:rPr>
          <w:rFonts w:ascii="Times New Roman" w:hAnsi="Times New Roman"/>
          <w:sz w:val="24"/>
          <w:szCs w:val="20"/>
          <w:lang w:eastAsia="en-US"/>
        </w:rPr>
      </w:pPr>
      <w:r>
        <w:rPr>
          <w:rFonts w:ascii="Times New Roman" w:hAnsi="Times New Roman"/>
          <w:sz w:val="24"/>
          <w:szCs w:val="20"/>
          <w:lang w:eastAsia="en-US"/>
        </w:rPr>
        <w:t xml:space="preserve">Pasisako </w:t>
      </w:r>
      <w:r w:rsidR="00895D7B" w:rsidRPr="00D63E04">
        <w:rPr>
          <w:rFonts w:ascii="Times New Roman" w:hAnsi="Times New Roman"/>
          <w:sz w:val="24"/>
          <w:szCs w:val="24"/>
        </w:rPr>
        <w:t>Savivaldybės tarybos nar</w:t>
      </w:r>
      <w:r w:rsidR="00895D7B">
        <w:rPr>
          <w:rFonts w:ascii="Times New Roman" w:hAnsi="Times New Roman"/>
          <w:sz w:val="24"/>
          <w:szCs w:val="24"/>
        </w:rPr>
        <w:t xml:space="preserve">ys </w:t>
      </w:r>
      <w:r w:rsidR="00895D7B" w:rsidRPr="00D63E04">
        <w:rPr>
          <w:rFonts w:ascii="Times New Roman" w:hAnsi="Times New Roman"/>
          <w:sz w:val="24"/>
          <w:szCs w:val="24"/>
        </w:rPr>
        <w:t>Vytenis Tomkus</w:t>
      </w:r>
      <w:r w:rsidR="00895D7B">
        <w:rPr>
          <w:rFonts w:ascii="Times New Roman" w:hAnsi="Times New Roman"/>
          <w:sz w:val="24"/>
          <w:szCs w:val="24"/>
        </w:rPr>
        <w:t>,</w:t>
      </w:r>
      <w:r w:rsidR="00895D7B" w:rsidRPr="00D45FA6">
        <w:rPr>
          <w:rFonts w:ascii="Times New Roman" w:hAnsi="Times New Roman"/>
          <w:sz w:val="24"/>
          <w:szCs w:val="20"/>
          <w:lang w:eastAsia="en-US"/>
        </w:rPr>
        <w:t xml:space="preserve"> </w:t>
      </w:r>
      <w:r w:rsidR="00895D7B" w:rsidRPr="00D45FA6">
        <w:rPr>
          <w:rFonts w:ascii="Times New Roman" w:hAnsi="Times New Roman"/>
          <w:sz w:val="24"/>
          <w:szCs w:val="20"/>
          <w:lang w:eastAsia="en-US"/>
        </w:rPr>
        <w:t xml:space="preserve">Savivaldybės tarybos posėdžių sekretorius Justas Mišeikis </w:t>
      </w:r>
      <w:r w:rsidR="00895D7B">
        <w:rPr>
          <w:rFonts w:ascii="Times New Roman" w:hAnsi="Times New Roman"/>
          <w:sz w:val="24"/>
          <w:szCs w:val="20"/>
          <w:lang w:eastAsia="en-US"/>
        </w:rPr>
        <w:t>ir Savivaldybės meras Šarūnas Čėsna</w:t>
      </w:r>
      <w:r w:rsidR="00895D7B">
        <w:rPr>
          <w:rFonts w:ascii="Times New Roman" w:hAnsi="Times New Roman"/>
          <w:sz w:val="24"/>
          <w:szCs w:val="20"/>
          <w:lang w:eastAsia="en-US"/>
        </w:rPr>
        <w:t xml:space="preserve">. </w:t>
      </w:r>
    </w:p>
    <w:p w14:paraId="78669575"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280A61D" w14:textId="199FB16C"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DB2981">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DB2981">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6C715CB5"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3FE721B"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1E9F900" w14:textId="77777777" w:rsidR="00D45FA6" w:rsidRPr="00D45FA6" w:rsidRDefault="00D45FA6" w:rsidP="00706C86">
      <w:pPr>
        <w:ind w:firstLine="567"/>
        <w:rPr>
          <w:rFonts w:ascii="Times New Roman" w:hAnsi="Times New Roman"/>
          <w:sz w:val="24"/>
          <w:szCs w:val="20"/>
          <w:lang w:eastAsia="en-US"/>
        </w:rPr>
      </w:pPr>
    </w:p>
    <w:p w14:paraId="78024C37" w14:textId="5E641F29"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5</w:t>
      </w:r>
      <w:r w:rsidRPr="00D45FA6">
        <w:rPr>
          <w:rFonts w:ascii="Times New Roman" w:hAnsi="Times New Roman"/>
          <w:sz w:val="24"/>
          <w:szCs w:val="20"/>
          <w:lang w:eastAsia="en-US"/>
        </w:rPr>
        <w:t>. SVARSTYTA. Sprendimo ,,Dėl Kaišiadorių rajono savivaldybės tarybos 2023 m. kovo 30 d. sprendimo Nr. V17E-62 „Dėl Kaišiadorių rajono savivaldybės tarybos veiklos reglamento patvirtinimo“ pakeitimo“ projektas.</w:t>
      </w:r>
    </w:p>
    <w:p w14:paraId="161B15C2" w14:textId="77777777" w:rsidR="00EB2549" w:rsidRDefault="00EB2549" w:rsidP="00EB2549">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Pranešėjas Savivaldybės tarybos posėdžių sekretorius Justas Mišeikis pristato sprendimo projektą.</w:t>
      </w:r>
      <w:r w:rsidRPr="00572A86">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281E6694" w14:textId="77777777" w:rsidR="00EB2549" w:rsidRPr="003A25C9" w:rsidRDefault="00EB2549" w:rsidP="00EB254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15210F6" w14:textId="34617500" w:rsidR="00EB2549" w:rsidRPr="00D45FA6" w:rsidRDefault="00EB2549" w:rsidP="00EB2549">
      <w:pPr>
        <w:ind w:firstLine="567"/>
        <w:jc w:val="both"/>
        <w:rPr>
          <w:rFonts w:ascii="Times New Roman" w:hAnsi="Times New Roman"/>
          <w:sz w:val="24"/>
          <w:szCs w:val="20"/>
          <w:lang w:eastAsia="en-US"/>
        </w:rPr>
      </w:pPr>
      <w:r>
        <w:rPr>
          <w:rFonts w:ascii="Times New Roman" w:hAnsi="Times New Roman"/>
          <w:sz w:val="24"/>
          <w:szCs w:val="20"/>
          <w:lang w:eastAsia="en-US"/>
        </w:rPr>
        <w:t xml:space="preserve">Pasisako </w:t>
      </w:r>
      <w:r w:rsidRPr="00D63E04">
        <w:rPr>
          <w:rFonts w:ascii="Times New Roman" w:hAnsi="Times New Roman"/>
          <w:sz w:val="24"/>
          <w:szCs w:val="24"/>
        </w:rPr>
        <w:t>Savivaldybės tarybos nar</w:t>
      </w:r>
      <w:r>
        <w:rPr>
          <w:rFonts w:ascii="Times New Roman" w:hAnsi="Times New Roman"/>
          <w:sz w:val="24"/>
          <w:szCs w:val="24"/>
        </w:rPr>
        <w:t xml:space="preserve">ys </w:t>
      </w:r>
      <w:r w:rsidRPr="00D63E04">
        <w:rPr>
          <w:rFonts w:ascii="Times New Roman" w:hAnsi="Times New Roman"/>
          <w:sz w:val="24"/>
          <w:szCs w:val="24"/>
        </w:rPr>
        <w:t>Vytenis Tomkus</w:t>
      </w:r>
      <w:r>
        <w:rPr>
          <w:rFonts w:ascii="Times New Roman" w:hAnsi="Times New Roman"/>
          <w:sz w:val="24"/>
          <w:szCs w:val="20"/>
          <w:lang w:eastAsia="en-US"/>
        </w:rPr>
        <w:t xml:space="preserve">. </w:t>
      </w:r>
    </w:p>
    <w:p w14:paraId="636C5471"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DF05CB3" w14:textId="027AF765"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DB2981">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DB2981">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19211D37"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66A86D2"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933701D" w14:textId="77777777" w:rsidR="009B6ACD" w:rsidRDefault="009B6ACD" w:rsidP="00706C86">
      <w:pPr>
        <w:ind w:firstLine="567"/>
        <w:jc w:val="both"/>
        <w:outlineLvl w:val="0"/>
        <w:rPr>
          <w:rFonts w:ascii="Times New Roman" w:hAnsi="Times New Roman"/>
          <w:sz w:val="24"/>
          <w:szCs w:val="24"/>
        </w:rPr>
      </w:pPr>
    </w:p>
    <w:p w14:paraId="5BD49DD4" w14:textId="6EBDB2E0"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6</w:t>
      </w:r>
      <w:r w:rsidRPr="00D45FA6">
        <w:rPr>
          <w:rFonts w:ascii="Times New Roman" w:hAnsi="Times New Roman"/>
          <w:sz w:val="24"/>
          <w:szCs w:val="20"/>
          <w:lang w:eastAsia="en-US"/>
        </w:rPr>
        <w:t>. SVARSTYTA. Sprendimo ,,Dėl Kaišiadorių rajono savivaldybės 2023 metų visuomenės sveikatos stebėsenos ataskaitos patvirtinimo“ projektas.</w:t>
      </w:r>
    </w:p>
    <w:p w14:paraId="10E1FAF1" w14:textId="56A70289" w:rsidR="00215CA7" w:rsidRDefault="00D45FA6" w:rsidP="00215CA7">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Sveikatos reikalų koordinatorė Danguolė Miliauskaitė pristato sprendimo projektą.</w:t>
      </w:r>
      <w:r w:rsidR="00215CA7" w:rsidRPr="00215CA7">
        <w:rPr>
          <w:rFonts w:ascii="Times New Roman" w:hAnsi="Times New Roman"/>
          <w:sz w:val="24"/>
          <w:szCs w:val="24"/>
        </w:rPr>
        <w:t xml:space="preserve"> </w:t>
      </w:r>
      <w:r w:rsidR="00215CA7" w:rsidRPr="00C97D98">
        <w:rPr>
          <w:rFonts w:ascii="Times New Roman" w:hAnsi="Times New Roman"/>
          <w:sz w:val="24"/>
          <w:szCs w:val="24"/>
        </w:rPr>
        <w:t>Informuoja, kad Savivaldybės tarybos komitetų posėdžiuose šis klausimas buvo apsvarstytas ir jam buvo pritarta.</w:t>
      </w:r>
    </w:p>
    <w:p w14:paraId="19BE9169" w14:textId="77777777" w:rsidR="00215CA7" w:rsidRPr="003A25C9" w:rsidRDefault="00215CA7" w:rsidP="00215CA7">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EDD1B1F" w14:textId="77777777" w:rsidR="00215CA7" w:rsidRPr="003A25C9" w:rsidRDefault="00215CA7" w:rsidP="00215CA7">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5FC2F6D6"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58453B2" w14:textId="502D4011"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DB2981">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DB2981">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508BB957"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B522B1B"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2C123B1" w14:textId="77777777" w:rsidR="00D45FA6" w:rsidRPr="00D45FA6" w:rsidRDefault="00D45FA6" w:rsidP="00706C86">
      <w:pPr>
        <w:ind w:firstLine="567"/>
        <w:rPr>
          <w:rFonts w:ascii="Times New Roman" w:hAnsi="Times New Roman"/>
          <w:sz w:val="24"/>
          <w:szCs w:val="20"/>
          <w:lang w:eastAsia="en-US"/>
        </w:rPr>
      </w:pPr>
    </w:p>
    <w:p w14:paraId="4682EDA1" w14:textId="30228335"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7</w:t>
      </w:r>
      <w:r w:rsidRPr="00D45FA6">
        <w:rPr>
          <w:rFonts w:ascii="Times New Roman" w:hAnsi="Times New Roman"/>
          <w:sz w:val="24"/>
          <w:szCs w:val="20"/>
          <w:lang w:eastAsia="en-US"/>
        </w:rPr>
        <w:t>. SVARSTYTA. Sprendimo ,,Dėl Kaišiadorių rajono savivaldybės visuomenės sveikatos rėmimo specialiosios programos 2024 metų ataskaitos patvirtinimo“ projektas.</w:t>
      </w:r>
    </w:p>
    <w:p w14:paraId="302BD221" w14:textId="77777777" w:rsidR="00215CA7" w:rsidRDefault="00215CA7" w:rsidP="00215CA7">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 Sveikatos reikalų koordinatorė Danguolė Miliauskaitė pristato sprendimo projektą.</w:t>
      </w:r>
      <w:r w:rsidRPr="00215CA7">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1C28FE14" w14:textId="77777777" w:rsidR="00215CA7" w:rsidRPr="003A25C9" w:rsidRDefault="00215CA7" w:rsidP="00215CA7">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BA800AE" w14:textId="77777777" w:rsidR="00215CA7" w:rsidRPr="003A25C9" w:rsidRDefault="00215CA7" w:rsidP="00215CA7">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43B62C1"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5483CD0" w14:textId="7280AFCF"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AE6C7F">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E6C7F">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0F51C1F8"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E8B08BB"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EE400EE" w14:textId="77777777" w:rsidR="00215CA7" w:rsidRPr="00D45FA6" w:rsidRDefault="00215CA7" w:rsidP="00706C86">
      <w:pPr>
        <w:ind w:firstLine="567"/>
        <w:rPr>
          <w:rFonts w:ascii="Times New Roman" w:hAnsi="Times New Roman"/>
          <w:sz w:val="24"/>
          <w:szCs w:val="20"/>
          <w:lang w:eastAsia="en-US"/>
        </w:rPr>
      </w:pPr>
    </w:p>
    <w:p w14:paraId="398DE145" w14:textId="06E12ED0"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8</w:t>
      </w:r>
      <w:r w:rsidRPr="00D45FA6">
        <w:rPr>
          <w:rFonts w:ascii="Times New Roman" w:hAnsi="Times New Roman"/>
          <w:sz w:val="24"/>
          <w:szCs w:val="20"/>
          <w:lang w:eastAsia="en-US"/>
        </w:rPr>
        <w:t>. SVARSTYTA. Sprendimo ,,Dėl Kaišiadorių rajono savivaldybės tarybos 2024 m. spalio 24 d. sprendimo Nr. V17E-270 „Dėl turto perdavimo panaudos pagrindais VŠĮ Kauno regiono atliekų tvarkymo centrui“ pakeitimo“ projektas.</w:t>
      </w:r>
    </w:p>
    <w:p w14:paraId="211536FD" w14:textId="5FC008CF" w:rsidR="00CC084A" w:rsidRDefault="00D45FA6" w:rsidP="00CC084A">
      <w:pPr>
        <w:ind w:firstLine="567"/>
        <w:jc w:val="both"/>
        <w:rPr>
          <w:rFonts w:ascii="Times New Roman" w:hAnsi="Times New Roman"/>
          <w:sz w:val="24"/>
          <w:szCs w:val="20"/>
          <w:lang w:eastAsia="en-US"/>
        </w:rPr>
      </w:pPr>
      <w:r w:rsidRPr="00D45FA6">
        <w:rPr>
          <w:rFonts w:ascii="Times New Roman" w:hAnsi="Times New Roman"/>
          <w:sz w:val="24"/>
          <w:szCs w:val="20"/>
          <w:lang w:eastAsia="en-US"/>
        </w:rPr>
        <w:lastRenderedPageBreak/>
        <w:t xml:space="preserve">Pranešėja Turto valdymo skyriaus </w:t>
      </w:r>
      <w:r w:rsidR="00CC084A">
        <w:rPr>
          <w:rFonts w:ascii="Times New Roman" w:hAnsi="Times New Roman"/>
          <w:sz w:val="24"/>
          <w:szCs w:val="20"/>
          <w:lang w:eastAsia="en-US"/>
        </w:rPr>
        <w:t xml:space="preserve">vyresnioji specialistė Birutė Mikalauskienė </w:t>
      </w:r>
      <w:r w:rsidRPr="00D45FA6">
        <w:rPr>
          <w:rFonts w:ascii="Times New Roman" w:hAnsi="Times New Roman"/>
          <w:sz w:val="24"/>
          <w:szCs w:val="20"/>
          <w:lang w:eastAsia="en-US"/>
        </w:rPr>
        <w:t>pristato sprendimo projektą.</w:t>
      </w:r>
      <w:r w:rsidR="00CC084A" w:rsidRPr="00CC084A">
        <w:rPr>
          <w:rFonts w:ascii="Times New Roman" w:hAnsi="Times New Roman"/>
          <w:sz w:val="24"/>
          <w:szCs w:val="24"/>
        </w:rPr>
        <w:t xml:space="preserve"> </w:t>
      </w:r>
      <w:r w:rsidR="00CC084A" w:rsidRPr="00C97D98">
        <w:rPr>
          <w:rFonts w:ascii="Times New Roman" w:hAnsi="Times New Roman"/>
          <w:sz w:val="24"/>
          <w:szCs w:val="24"/>
        </w:rPr>
        <w:t>Informuoja, kad Savivaldybės tarybos komitetų posėdžiuose šis klausimas buvo apsvarstytas ir jam buvo pritarta.</w:t>
      </w:r>
    </w:p>
    <w:p w14:paraId="45EB4BB8" w14:textId="77777777" w:rsidR="00CC084A" w:rsidRPr="003A25C9" w:rsidRDefault="00CC084A" w:rsidP="00CC084A">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EC4BA71" w14:textId="77777777" w:rsidR="00CC084A" w:rsidRPr="003A25C9" w:rsidRDefault="00CC084A" w:rsidP="00CC084A">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6DACC45"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2DB40D7" w14:textId="6DC1D42B"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AB37DA">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B37DA">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405366C6"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A9A9EA2"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EBD4B49" w14:textId="77777777" w:rsidR="00D45FA6" w:rsidRPr="00D45FA6" w:rsidRDefault="00D45FA6" w:rsidP="00706C86">
      <w:pPr>
        <w:ind w:firstLine="567"/>
        <w:rPr>
          <w:rFonts w:ascii="Times New Roman" w:hAnsi="Times New Roman"/>
          <w:sz w:val="24"/>
          <w:szCs w:val="20"/>
          <w:lang w:eastAsia="en-US"/>
        </w:rPr>
      </w:pPr>
    </w:p>
    <w:p w14:paraId="5EFDECCF" w14:textId="7623238F"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1</w:t>
      </w:r>
      <w:r>
        <w:rPr>
          <w:rFonts w:ascii="Times New Roman" w:hAnsi="Times New Roman"/>
          <w:sz w:val="24"/>
          <w:szCs w:val="20"/>
          <w:lang w:eastAsia="en-US"/>
        </w:rPr>
        <w:t>9</w:t>
      </w:r>
      <w:r w:rsidRPr="00D45FA6">
        <w:rPr>
          <w:rFonts w:ascii="Times New Roman" w:hAnsi="Times New Roman"/>
          <w:sz w:val="24"/>
          <w:szCs w:val="20"/>
          <w:lang w:eastAsia="en-US"/>
        </w:rPr>
        <w:t>. SVARSTYTA. Sprendimo ,,Dėl turto perdavimo savivaldybės įmonei „Kaišiadorių paslaugos“ projektas.</w:t>
      </w:r>
    </w:p>
    <w:p w14:paraId="2B2192B2" w14:textId="14276DC3" w:rsidR="00CC084A" w:rsidRPr="00CC084A" w:rsidRDefault="00D45FA6" w:rsidP="00CC084A">
      <w:pPr>
        <w:ind w:firstLine="567"/>
        <w:jc w:val="both"/>
        <w:rPr>
          <w:rFonts w:ascii="Times New Roman" w:hAnsi="Times New Roman"/>
          <w:sz w:val="24"/>
          <w:szCs w:val="20"/>
          <w:lang w:eastAsia="en-US"/>
        </w:rPr>
      </w:pPr>
      <w:r w:rsidRPr="00CC084A">
        <w:rPr>
          <w:rFonts w:ascii="Times New Roman" w:hAnsi="Times New Roman"/>
          <w:sz w:val="24"/>
          <w:szCs w:val="20"/>
          <w:lang w:eastAsia="en-US"/>
        </w:rPr>
        <w:t xml:space="preserve">Pranešėja Turto valdymo skyriaus </w:t>
      </w:r>
      <w:r w:rsidR="00CC084A" w:rsidRPr="00CC084A">
        <w:rPr>
          <w:rFonts w:ascii="Times New Roman" w:hAnsi="Times New Roman"/>
          <w:sz w:val="24"/>
          <w:szCs w:val="20"/>
          <w:lang w:eastAsia="en-US"/>
        </w:rPr>
        <w:t>Nijolė Stanelienė</w:t>
      </w:r>
      <w:r w:rsidRPr="00CC084A">
        <w:rPr>
          <w:rFonts w:ascii="Times New Roman" w:hAnsi="Times New Roman"/>
          <w:sz w:val="24"/>
          <w:szCs w:val="20"/>
          <w:lang w:eastAsia="en-US"/>
        </w:rPr>
        <w:t xml:space="preserve"> pristato sprendimo projektą</w:t>
      </w:r>
      <w:r w:rsidR="00CC084A" w:rsidRPr="00CC084A">
        <w:rPr>
          <w:rFonts w:ascii="Times New Roman" w:hAnsi="Times New Roman"/>
          <w:sz w:val="24"/>
          <w:szCs w:val="20"/>
          <w:lang w:eastAsia="en-US"/>
        </w:rPr>
        <w:t xml:space="preserve"> su pakeitimu. </w:t>
      </w:r>
      <w:r w:rsidR="00CC084A" w:rsidRPr="00CC084A">
        <w:rPr>
          <w:rFonts w:ascii="Times New Roman" w:hAnsi="Times New Roman"/>
          <w:sz w:val="24"/>
          <w:szCs w:val="24"/>
        </w:rPr>
        <w:t xml:space="preserve">Informuoja, kad šis klausimas buvo apsvarstytas Finansų, ekonomikos, kaimo reikalų ir investicijų komiteto </w:t>
      </w:r>
      <w:r w:rsidR="00CC084A" w:rsidRPr="00CC084A">
        <w:rPr>
          <w:rFonts w:ascii="Times New Roman" w:hAnsi="Times New Roman"/>
          <w:sz w:val="24"/>
          <w:szCs w:val="24"/>
        </w:rPr>
        <w:t xml:space="preserve">posėdyje </w:t>
      </w:r>
      <w:r w:rsidR="00CC084A" w:rsidRPr="00CC084A">
        <w:rPr>
          <w:rFonts w:ascii="Times New Roman" w:hAnsi="Times New Roman"/>
          <w:sz w:val="24"/>
          <w:szCs w:val="24"/>
        </w:rPr>
        <w:t>ir jam buvo pritarta.</w:t>
      </w:r>
    </w:p>
    <w:p w14:paraId="16B38B6F" w14:textId="77777777" w:rsidR="00CC084A" w:rsidRPr="003A25C9" w:rsidRDefault="00CC084A" w:rsidP="00CC084A">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607D005" w14:textId="3E94D912" w:rsidR="00745F8A" w:rsidRPr="00D45FA6" w:rsidRDefault="00745F8A" w:rsidP="00745F8A">
      <w:pPr>
        <w:ind w:firstLine="567"/>
        <w:jc w:val="both"/>
        <w:rPr>
          <w:rFonts w:ascii="Times New Roman" w:hAnsi="Times New Roman"/>
          <w:sz w:val="24"/>
          <w:szCs w:val="20"/>
          <w:lang w:eastAsia="en-US"/>
        </w:rPr>
      </w:pP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Pr>
          <w:rFonts w:ascii="Times New Roman" w:hAnsi="Times New Roman"/>
          <w:sz w:val="24"/>
          <w:szCs w:val="24"/>
        </w:rPr>
        <w:t xml:space="preserve">, Vaida Babeckienė ir </w:t>
      </w:r>
      <w:r>
        <w:rPr>
          <w:rFonts w:ascii="Times New Roman" w:hAnsi="Times New Roman"/>
          <w:sz w:val="24"/>
          <w:szCs w:val="24"/>
        </w:rPr>
        <w:t>Voldemaras Maziliauskas</w:t>
      </w:r>
      <w:r w:rsidRPr="00D63E04">
        <w:rPr>
          <w:rFonts w:ascii="Times New Roman" w:hAnsi="Times New Roman"/>
          <w:sz w:val="24"/>
          <w:szCs w:val="24"/>
        </w:rPr>
        <w:t xml:space="preserve"> užduoda klausimus. </w:t>
      </w:r>
      <w:r>
        <w:rPr>
          <w:rFonts w:ascii="Times New Roman" w:hAnsi="Times New Roman"/>
          <w:sz w:val="24"/>
          <w:szCs w:val="20"/>
          <w:lang w:eastAsia="en-US"/>
        </w:rPr>
        <w:t>Vicemeras Tomas Vaicekauskas</w:t>
      </w:r>
      <w:r>
        <w:rPr>
          <w:rFonts w:ascii="Times New Roman" w:hAnsi="Times New Roman"/>
          <w:sz w:val="24"/>
          <w:szCs w:val="20"/>
          <w:lang w:eastAsia="en-US"/>
        </w:rPr>
        <w:t xml:space="preserve"> </w:t>
      </w:r>
      <w:r w:rsidRPr="00D63E04">
        <w:rPr>
          <w:rFonts w:ascii="Times New Roman" w:hAnsi="Times New Roman"/>
          <w:sz w:val="24"/>
          <w:szCs w:val="24"/>
        </w:rPr>
        <w:t xml:space="preserve">atsako į klausimus. </w:t>
      </w:r>
    </w:p>
    <w:p w14:paraId="4E72B15E" w14:textId="6DF27DBA" w:rsidR="00D45FA6" w:rsidRDefault="0079196E" w:rsidP="00706C86">
      <w:pPr>
        <w:ind w:firstLine="567"/>
        <w:jc w:val="both"/>
        <w:rPr>
          <w:rFonts w:ascii="Times New Roman" w:hAnsi="Times New Roman"/>
          <w:sz w:val="24"/>
          <w:szCs w:val="24"/>
        </w:rPr>
      </w:pPr>
      <w:r>
        <w:rPr>
          <w:rFonts w:ascii="Times New Roman" w:hAnsi="Times New Roman"/>
          <w:sz w:val="24"/>
          <w:szCs w:val="20"/>
          <w:lang w:eastAsia="en-US"/>
        </w:rPr>
        <w:t xml:space="preserve">Pasisako </w:t>
      </w:r>
      <w:r w:rsidR="0089356F" w:rsidRPr="00D63E04">
        <w:rPr>
          <w:rFonts w:ascii="Times New Roman" w:hAnsi="Times New Roman"/>
          <w:sz w:val="24"/>
          <w:szCs w:val="24"/>
        </w:rPr>
        <w:t>Savivaldybės tarybos nar</w:t>
      </w:r>
      <w:r w:rsidR="0089356F">
        <w:rPr>
          <w:rFonts w:ascii="Times New Roman" w:hAnsi="Times New Roman"/>
          <w:sz w:val="24"/>
          <w:szCs w:val="24"/>
        </w:rPr>
        <w:t>iai</w:t>
      </w:r>
      <w:r w:rsidR="0089356F" w:rsidRPr="00D63E04">
        <w:rPr>
          <w:rFonts w:ascii="Times New Roman" w:hAnsi="Times New Roman"/>
          <w:sz w:val="24"/>
          <w:szCs w:val="24"/>
        </w:rPr>
        <w:t xml:space="preserve"> Vytenis Tomkus</w:t>
      </w:r>
      <w:r w:rsidR="0089356F">
        <w:rPr>
          <w:rFonts w:ascii="Times New Roman" w:hAnsi="Times New Roman"/>
          <w:sz w:val="24"/>
          <w:szCs w:val="24"/>
        </w:rPr>
        <w:t>, Vaida Babeckienė</w:t>
      </w:r>
      <w:r w:rsidR="0089356F">
        <w:rPr>
          <w:rFonts w:ascii="Times New Roman" w:hAnsi="Times New Roman"/>
          <w:sz w:val="24"/>
          <w:szCs w:val="24"/>
        </w:rPr>
        <w:t xml:space="preserve">, Daiva Nasevičienė, </w:t>
      </w:r>
      <w:r w:rsidR="0089356F">
        <w:rPr>
          <w:rFonts w:ascii="Times New Roman" w:hAnsi="Times New Roman"/>
          <w:sz w:val="24"/>
          <w:szCs w:val="24"/>
        </w:rPr>
        <w:t>Voldemaras Maziliauskas</w:t>
      </w:r>
      <w:r w:rsidR="0089356F">
        <w:rPr>
          <w:rFonts w:ascii="Times New Roman" w:hAnsi="Times New Roman"/>
          <w:sz w:val="24"/>
          <w:szCs w:val="24"/>
        </w:rPr>
        <w:t xml:space="preserve"> ir Giedrė Pavasarytė.  </w:t>
      </w:r>
    </w:p>
    <w:p w14:paraId="224439B9" w14:textId="6EC91198" w:rsidR="0089356F" w:rsidRPr="00D45FA6" w:rsidRDefault="0089356F" w:rsidP="00706C86">
      <w:pPr>
        <w:ind w:firstLine="567"/>
        <w:jc w:val="both"/>
        <w:rPr>
          <w:rFonts w:ascii="Times New Roman" w:hAnsi="Times New Roman"/>
          <w:sz w:val="24"/>
          <w:szCs w:val="20"/>
          <w:lang w:eastAsia="en-US"/>
        </w:rPr>
      </w:pP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Pr>
          <w:rFonts w:ascii="Times New Roman" w:hAnsi="Times New Roman"/>
          <w:sz w:val="24"/>
          <w:szCs w:val="24"/>
        </w:rPr>
        <w:t>, Voldemaras Maziliauskas</w:t>
      </w:r>
      <w:r>
        <w:rPr>
          <w:rFonts w:ascii="Times New Roman" w:hAnsi="Times New Roman"/>
          <w:sz w:val="24"/>
          <w:szCs w:val="24"/>
        </w:rPr>
        <w:t xml:space="preserve"> ir </w:t>
      </w:r>
      <w:r>
        <w:rPr>
          <w:rFonts w:ascii="Times New Roman" w:hAnsi="Times New Roman"/>
          <w:sz w:val="24"/>
          <w:szCs w:val="24"/>
        </w:rPr>
        <w:t>Vaida Babeckienė</w:t>
      </w:r>
      <w:r>
        <w:rPr>
          <w:rFonts w:ascii="Times New Roman" w:hAnsi="Times New Roman"/>
          <w:sz w:val="24"/>
          <w:szCs w:val="24"/>
        </w:rPr>
        <w:t xml:space="preserve"> išsako replikas. </w:t>
      </w:r>
    </w:p>
    <w:p w14:paraId="78C48B7C" w14:textId="2F0F928E"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Šarūnas Čėsna siūlo balsuoti už sprendimo projektą</w:t>
      </w:r>
      <w:r w:rsidR="009808E4" w:rsidRPr="009808E4">
        <w:rPr>
          <w:rFonts w:ascii="Times New Roman" w:hAnsi="Times New Roman"/>
          <w:sz w:val="24"/>
          <w:szCs w:val="20"/>
          <w:lang w:eastAsia="en-US"/>
        </w:rPr>
        <w:t xml:space="preserve"> </w:t>
      </w:r>
      <w:r w:rsidR="009808E4" w:rsidRPr="00CC084A">
        <w:rPr>
          <w:rFonts w:ascii="Times New Roman" w:hAnsi="Times New Roman"/>
          <w:sz w:val="24"/>
          <w:szCs w:val="20"/>
          <w:lang w:eastAsia="en-US"/>
        </w:rPr>
        <w:t>su pakeitimu</w:t>
      </w:r>
      <w:r w:rsidRPr="003A25C9">
        <w:rPr>
          <w:rFonts w:ascii="Times New Roman" w:hAnsi="Times New Roman"/>
          <w:sz w:val="24"/>
          <w:szCs w:val="24"/>
        </w:rPr>
        <w:t xml:space="preserve">. </w:t>
      </w:r>
    </w:p>
    <w:p w14:paraId="58A8466B" w14:textId="7C2849A2" w:rsidR="00F416C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D26741">
        <w:rPr>
          <w:rFonts w:ascii="Times New Roman" w:hAnsi="Times New Roman"/>
          <w:sz w:val="24"/>
          <w:szCs w:val="24"/>
        </w:rPr>
        <w:t>4</w:t>
      </w:r>
      <w:r w:rsidRPr="003A25C9">
        <w:rPr>
          <w:rFonts w:ascii="Times New Roman" w:hAnsi="Times New Roman"/>
          <w:sz w:val="24"/>
          <w:szCs w:val="24"/>
        </w:rPr>
        <w:t xml:space="preserve"> Savivaldybės tarybos nariai. </w:t>
      </w:r>
      <w:r w:rsidR="00F416CA" w:rsidRPr="003A25C9">
        <w:rPr>
          <w:rFonts w:ascii="Times New Roman" w:hAnsi="Times New Roman"/>
          <w:sz w:val="24"/>
          <w:szCs w:val="24"/>
        </w:rPr>
        <w:t xml:space="preserve">Už tai, kad sprendimas būtų priimtas, balsavo </w:t>
      </w:r>
      <w:r w:rsidR="00F416CA">
        <w:rPr>
          <w:rFonts w:ascii="Times New Roman" w:hAnsi="Times New Roman"/>
          <w:sz w:val="24"/>
          <w:szCs w:val="24"/>
        </w:rPr>
        <w:t>18</w:t>
      </w:r>
      <w:r w:rsidR="00F416CA" w:rsidRPr="003A25C9">
        <w:rPr>
          <w:rFonts w:ascii="Times New Roman" w:hAnsi="Times New Roman"/>
          <w:sz w:val="24"/>
          <w:szCs w:val="24"/>
        </w:rPr>
        <w:t xml:space="preserve"> Savivaldybės tarybos nari</w:t>
      </w:r>
      <w:r w:rsidR="00F416CA">
        <w:rPr>
          <w:rFonts w:ascii="Times New Roman" w:hAnsi="Times New Roman"/>
          <w:sz w:val="24"/>
          <w:szCs w:val="24"/>
        </w:rPr>
        <w:t xml:space="preserve">ų, susilaikė balsuoti 6 </w:t>
      </w:r>
      <w:r w:rsidR="00F416CA" w:rsidRPr="003A25C9">
        <w:rPr>
          <w:rFonts w:ascii="Times New Roman" w:hAnsi="Times New Roman"/>
          <w:sz w:val="24"/>
          <w:szCs w:val="24"/>
        </w:rPr>
        <w:t>Savivaldybės tarybos nar</w:t>
      </w:r>
      <w:r w:rsidR="00F416CA">
        <w:rPr>
          <w:rFonts w:ascii="Times New Roman" w:hAnsi="Times New Roman"/>
          <w:sz w:val="24"/>
          <w:szCs w:val="24"/>
        </w:rPr>
        <w:t>iai</w:t>
      </w:r>
      <w:r w:rsidR="00F416CA" w:rsidRPr="003A25C9">
        <w:rPr>
          <w:rFonts w:ascii="Times New Roman" w:hAnsi="Times New Roman"/>
          <w:sz w:val="24"/>
          <w:szCs w:val="24"/>
        </w:rPr>
        <w:t xml:space="preserve">. </w:t>
      </w:r>
    </w:p>
    <w:p w14:paraId="443C7400" w14:textId="62113063"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NUTARTA: </w:t>
      </w:r>
    </w:p>
    <w:p w14:paraId="5E3AF1C6"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2D885AB" w14:textId="77777777" w:rsidR="00D45FA6" w:rsidRPr="00D45FA6" w:rsidRDefault="00D45FA6" w:rsidP="00706C86">
      <w:pPr>
        <w:ind w:firstLine="567"/>
        <w:rPr>
          <w:rFonts w:ascii="Times New Roman" w:hAnsi="Times New Roman"/>
          <w:sz w:val="24"/>
          <w:szCs w:val="20"/>
          <w:lang w:eastAsia="en-US"/>
        </w:rPr>
      </w:pPr>
    </w:p>
    <w:p w14:paraId="778CD599" w14:textId="12BE7C7E" w:rsidR="00D45FA6" w:rsidRPr="00D45FA6" w:rsidRDefault="00D45FA6" w:rsidP="00706C86">
      <w:pPr>
        <w:ind w:firstLine="567"/>
        <w:jc w:val="both"/>
        <w:rPr>
          <w:rFonts w:ascii="Times New Roman" w:hAnsi="Times New Roman"/>
          <w:sz w:val="24"/>
          <w:szCs w:val="20"/>
          <w:lang w:eastAsia="en-US"/>
        </w:rPr>
      </w:pPr>
      <w:r>
        <w:rPr>
          <w:rFonts w:ascii="Times New Roman" w:hAnsi="Times New Roman"/>
          <w:sz w:val="24"/>
          <w:szCs w:val="20"/>
          <w:lang w:eastAsia="en-US"/>
        </w:rPr>
        <w:t>20</w:t>
      </w:r>
      <w:r w:rsidRPr="00D45FA6">
        <w:rPr>
          <w:rFonts w:ascii="Times New Roman" w:hAnsi="Times New Roman"/>
          <w:sz w:val="24"/>
          <w:szCs w:val="20"/>
          <w:lang w:eastAsia="en-US"/>
        </w:rPr>
        <w:t>. SVARSTYTA. Sprendimo ,,Dėl turto perdavimo Kaišiadorių Jono Aisčio viešajai bibliotekai“ projektas.</w:t>
      </w:r>
    </w:p>
    <w:p w14:paraId="63F905D5" w14:textId="5448F8D2" w:rsidR="009A2058" w:rsidRPr="00CC084A" w:rsidRDefault="009A2058" w:rsidP="009A2058">
      <w:pPr>
        <w:ind w:firstLine="567"/>
        <w:jc w:val="both"/>
        <w:rPr>
          <w:rFonts w:ascii="Times New Roman" w:hAnsi="Times New Roman"/>
          <w:sz w:val="24"/>
          <w:szCs w:val="20"/>
          <w:lang w:eastAsia="en-US"/>
        </w:rPr>
      </w:pPr>
      <w:r w:rsidRPr="00CC084A">
        <w:rPr>
          <w:rFonts w:ascii="Times New Roman" w:hAnsi="Times New Roman"/>
          <w:sz w:val="24"/>
          <w:szCs w:val="20"/>
          <w:lang w:eastAsia="en-US"/>
        </w:rPr>
        <w:t xml:space="preserve">Pranešėja Turto valdymo skyriaus Nijolė Stanelienė pristato sprendimo projektą. </w:t>
      </w:r>
      <w:r w:rsidRPr="00CC084A">
        <w:rPr>
          <w:rFonts w:ascii="Times New Roman" w:hAnsi="Times New Roman"/>
          <w:sz w:val="24"/>
          <w:szCs w:val="24"/>
        </w:rPr>
        <w:t>Informuoja, kad šis klausimas buvo apsvarstytas Finansų, ekonomikos, kaimo reikalų ir investicijų komiteto posėdyje ir jam buvo pritarta.</w:t>
      </w:r>
    </w:p>
    <w:p w14:paraId="7D3E8FEA" w14:textId="77777777" w:rsidR="009A2058" w:rsidRPr="003A25C9" w:rsidRDefault="009A2058" w:rsidP="009A2058">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423FD3D" w14:textId="77777777" w:rsidR="009A2058" w:rsidRPr="003A25C9" w:rsidRDefault="009A2058" w:rsidP="009A2058">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65A279A" w14:textId="6361AB6C"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CCC35C3" w14:textId="29806152" w:rsidR="009C07A3" w:rsidRPr="003A25C9" w:rsidRDefault="009C07A3"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22</w:t>
      </w:r>
      <w:r w:rsidRPr="003A25C9">
        <w:rPr>
          <w:rFonts w:ascii="Times New Roman" w:hAnsi="Times New Roman"/>
          <w:sz w:val="24"/>
          <w:szCs w:val="24"/>
        </w:rPr>
        <w:t xml:space="preserve"> Savivaldybės tarybos nari</w:t>
      </w:r>
      <w:r>
        <w:rPr>
          <w:rFonts w:ascii="Times New Roman" w:hAnsi="Times New Roman"/>
          <w:sz w:val="24"/>
          <w:szCs w:val="24"/>
        </w:rPr>
        <w:t xml:space="preserve">ai, nebalsavo 2 </w:t>
      </w:r>
      <w:r w:rsidRPr="003A25C9">
        <w:rPr>
          <w:rFonts w:ascii="Times New Roman" w:hAnsi="Times New Roman"/>
          <w:sz w:val="24"/>
          <w:szCs w:val="24"/>
        </w:rPr>
        <w:t>Savivaldybės tarybos nar</w:t>
      </w:r>
      <w:r>
        <w:rPr>
          <w:rFonts w:ascii="Times New Roman" w:hAnsi="Times New Roman"/>
          <w:sz w:val="24"/>
          <w:szCs w:val="24"/>
        </w:rPr>
        <w:t>iai</w:t>
      </w:r>
      <w:r w:rsidRPr="003A25C9">
        <w:rPr>
          <w:rFonts w:ascii="Times New Roman" w:hAnsi="Times New Roman"/>
          <w:sz w:val="24"/>
          <w:szCs w:val="24"/>
        </w:rPr>
        <w:t xml:space="preserve">. </w:t>
      </w:r>
    </w:p>
    <w:p w14:paraId="7CDAB827"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DD799D0"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473E027" w14:textId="77777777" w:rsidR="00D45FA6" w:rsidRPr="00D45FA6" w:rsidRDefault="00D45FA6" w:rsidP="00706C86">
      <w:pPr>
        <w:ind w:firstLine="567"/>
        <w:rPr>
          <w:rFonts w:ascii="Times New Roman" w:hAnsi="Times New Roman"/>
          <w:sz w:val="24"/>
          <w:szCs w:val="20"/>
          <w:lang w:eastAsia="en-US"/>
        </w:rPr>
      </w:pPr>
    </w:p>
    <w:p w14:paraId="7C6B10F4" w14:textId="016755D5"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2</w:t>
      </w:r>
      <w:r>
        <w:rPr>
          <w:rFonts w:ascii="Times New Roman" w:hAnsi="Times New Roman"/>
          <w:sz w:val="24"/>
          <w:szCs w:val="20"/>
          <w:lang w:eastAsia="en-US"/>
        </w:rPr>
        <w:t>1</w:t>
      </w:r>
      <w:r w:rsidRPr="00D45FA6">
        <w:rPr>
          <w:rFonts w:ascii="Times New Roman" w:hAnsi="Times New Roman"/>
          <w:sz w:val="24"/>
          <w:szCs w:val="20"/>
          <w:lang w:eastAsia="en-US"/>
        </w:rPr>
        <w:t>. SVARSTYTA. Sprendimo ,,Dėl negyvenamųjų patalpų mokyklos g. 8, Zūbiškių k., Kaišiadorių r. sav., nuomos“ projektas.</w:t>
      </w:r>
    </w:p>
    <w:p w14:paraId="6DB851EB" w14:textId="77777777" w:rsidR="001B0D60" w:rsidRPr="00CC084A" w:rsidRDefault="001B0D60" w:rsidP="001B0D60">
      <w:pPr>
        <w:ind w:firstLine="567"/>
        <w:jc w:val="both"/>
        <w:rPr>
          <w:rFonts w:ascii="Times New Roman" w:hAnsi="Times New Roman"/>
          <w:sz w:val="24"/>
          <w:szCs w:val="20"/>
          <w:lang w:eastAsia="en-US"/>
        </w:rPr>
      </w:pPr>
      <w:r w:rsidRPr="00D45FA6">
        <w:rPr>
          <w:rFonts w:ascii="Times New Roman" w:hAnsi="Times New Roman"/>
          <w:sz w:val="24"/>
          <w:szCs w:val="20"/>
          <w:lang w:eastAsia="en-US"/>
        </w:rPr>
        <w:t xml:space="preserve">Pranešėja Turto valdymo skyriaus </w:t>
      </w:r>
      <w:r>
        <w:rPr>
          <w:rFonts w:ascii="Times New Roman" w:hAnsi="Times New Roman"/>
          <w:sz w:val="24"/>
          <w:szCs w:val="20"/>
          <w:lang w:eastAsia="en-US"/>
        </w:rPr>
        <w:t xml:space="preserve">vyresnioji specialistė Birutė Mikalauskienė </w:t>
      </w:r>
      <w:r w:rsidRPr="00D45FA6">
        <w:rPr>
          <w:rFonts w:ascii="Times New Roman" w:hAnsi="Times New Roman"/>
          <w:sz w:val="24"/>
          <w:szCs w:val="20"/>
          <w:lang w:eastAsia="en-US"/>
        </w:rPr>
        <w:t>pristato sprendimo projektą.</w:t>
      </w:r>
      <w:r w:rsidRPr="00CC084A">
        <w:rPr>
          <w:rFonts w:ascii="Times New Roman" w:hAnsi="Times New Roman"/>
          <w:sz w:val="24"/>
          <w:szCs w:val="24"/>
        </w:rPr>
        <w:t xml:space="preserve"> Informuoja, kad šis klausimas buvo apsvarstytas Finansų, ekonomikos, kaimo reikalų ir investicijų komiteto posėdyje ir jam buvo pritarta.</w:t>
      </w:r>
    </w:p>
    <w:p w14:paraId="32C77BCA" w14:textId="77777777" w:rsidR="001B0D60" w:rsidRPr="003A25C9" w:rsidRDefault="001B0D60" w:rsidP="001B0D60">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9E4B353" w14:textId="77777777" w:rsidR="001B0D60" w:rsidRPr="003A25C9" w:rsidRDefault="001B0D60" w:rsidP="001B0D60">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334C544" w14:textId="3D6FCBEB"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A806931" w14:textId="272AB15A"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897DDE">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897DDE">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4B504C14"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2836C7C"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0331662" w14:textId="77777777" w:rsidR="00D45FA6" w:rsidRPr="00D45FA6" w:rsidRDefault="00D45FA6" w:rsidP="00706C86">
      <w:pPr>
        <w:ind w:firstLine="567"/>
        <w:rPr>
          <w:rFonts w:ascii="Times New Roman" w:hAnsi="Times New Roman"/>
          <w:sz w:val="24"/>
          <w:szCs w:val="20"/>
          <w:lang w:eastAsia="en-US"/>
        </w:rPr>
      </w:pPr>
    </w:p>
    <w:p w14:paraId="32EE8AE3" w14:textId="69E1D8E9"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lastRenderedPageBreak/>
        <w:t>2</w:t>
      </w:r>
      <w:r>
        <w:rPr>
          <w:rFonts w:ascii="Times New Roman" w:hAnsi="Times New Roman"/>
          <w:sz w:val="24"/>
          <w:szCs w:val="20"/>
          <w:lang w:eastAsia="en-US"/>
        </w:rPr>
        <w:t>2</w:t>
      </w:r>
      <w:r w:rsidRPr="00D45FA6">
        <w:rPr>
          <w:rFonts w:ascii="Times New Roman" w:hAnsi="Times New Roman"/>
          <w:sz w:val="24"/>
          <w:szCs w:val="20"/>
          <w:lang w:eastAsia="en-US"/>
        </w:rPr>
        <w:t>. SVARSTYTA. Sprendimo ,,Dėl sutikimo perimti turtą iš akcinės bendrovės „Via Lietuva“ projektas.</w:t>
      </w:r>
    </w:p>
    <w:p w14:paraId="495B5E12" w14:textId="7D89736A" w:rsidR="00E34734" w:rsidRDefault="00E34734" w:rsidP="00E34734">
      <w:pPr>
        <w:ind w:firstLine="567"/>
        <w:jc w:val="both"/>
        <w:rPr>
          <w:rFonts w:ascii="Times New Roman" w:hAnsi="Times New Roman"/>
          <w:sz w:val="24"/>
          <w:szCs w:val="20"/>
          <w:lang w:eastAsia="en-US"/>
        </w:rPr>
      </w:pPr>
      <w:r w:rsidRPr="00CC084A">
        <w:rPr>
          <w:rFonts w:ascii="Times New Roman" w:hAnsi="Times New Roman"/>
          <w:sz w:val="24"/>
          <w:szCs w:val="20"/>
          <w:lang w:eastAsia="en-US"/>
        </w:rPr>
        <w:t>Pranešėja Turto valdymo skyriaus Nijolė Stanelienė pristato sprendimo projektą.</w:t>
      </w:r>
      <w:r w:rsidRPr="00E34734">
        <w:rPr>
          <w:rFonts w:ascii="Times New Roman" w:hAnsi="Times New Roman"/>
          <w:sz w:val="24"/>
          <w:szCs w:val="24"/>
        </w:rPr>
        <w:t xml:space="preserve"> </w:t>
      </w:r>
      <w:r w:rsidRPr="00C97D98">
        <w:rPr>
          <w:rFonts w:ascii="Times New Roman" w:hAnsi="Times New Roman"/>
          <w:sz w:val="24"/>
          <w:szCs w:val="24"/>
        </w:rPr>
        <w:t>Informuoja, kad Savivaldybės tarybos komitetų posėdžiuose šis klausimas buvo apsvarstytas ir jam buvo pritarta.</w:t>
      </w:r>
    </w:p>
    <w:p w14:paraId="5134A677" w14:textId="77777777" w:rsidR="00E34734" w:rsidRPr="003A25C9" w:rsidRDefault="00E34734" w:rsidP="00E34734">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33DFBE7" w14:textId="40BB1C2E" w:rsidR="004C27E0" w:rsidRPr="00D45FA6" w:rsidRDefault="004C27E0" w:rsidP="004C27E0">
      <w:pPr>
        <w:ind w:firstLine="567"/>
        <w:jc w:val="both"/>
        <w:rPr>
          <w:rFonts w:ascii="Times New Roman" w:hAnsi="Times New Roman"/>
          <w:sz w:val="24"/>
          <w:szCs w:val="20"/>
          <w:lang w:eastAsia="en-US"/>
        </w:rPr>
      </w:pP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Pr>
          <w:rFonts w:ascii="Times New Roman" w:hAnsi="Times New Roman"/>
          <w:sz w:val="24"/>
          <w:szCs w:val="24"/>
        </w:rPr>
        <w:t>, Vaida Babeckienė ir Voldemaras Maziliauskas</w:t>
      </w:r>
      <w:r w:rsidRPr="00D63E04">
        <w:rPr>
          <w:rFonts w:ascii="Times New Roman" w:hAnsi="Times New Roman"/>
          <w:sz w:val="24"/>
          <w:szCs w:val="24"/>
        </w:rPr>
        <w:t xml:space="preserve"> užduoda klausimus. </w:t>
      </w:r>
      <w:r w:rsidRPr="00D45FA6">
        <w:rPr>
          <w:rFonts w:ascii="Times New Roman" w:hAnsi="Times New Roman"/>
          <w:sz w:val="24"/>
          <w:szCs w:val="20"/>
          <w:lang w:eastAsia="en-US"/>
        </w:rPr>
        <w:t>Ūkio plėtros ir statybos skyriaus vedėjas Darius Jocys</w:t>
      </w:r>
      <w:r>
        <w:rPr>
          <w:rFonts w:ascii="Times New Roman" w:hAnsi="Times New Roman"/>
          <w:sz w:val="24"/>
          <w:szCs w:val="20"/>
          <w:lang w:eastAsia="en-US"/>
        </w:rPr>
        <w:t xml:space="preserve"> ir Savivaldybės meras Šarūnas Čėsna </w:t>
      </w:r>
      <w:r w:rsidRPr="00D63E04">
        <w:rPr>
          <w:rFonts w:ascii="Times New Roman" w:hAnsi="Times New Roman"/>
          <w:sz w:val="24"/>
          <w:szCs w:val="24"/>
        </w:rPr>
        <w:t xml:space="preserve">atsako į klausimus. </w:t>
      </w:r>
    </w:p>
    <w:p w14:paraId="0BF5C089" w14:textId="4BC3C632" w:rsidR="004C27E0" w:rsidRDefault="004C27E0" w:rsidP="004C27E0">
      <w:pPr>
        <w:ind w:firstLine="567"/>
        <w:jc w:val="both"/>
        <w:rPr>
          <w:rFonts w:ascii="Times New Roman" w:hAnsi="Times New Roman"/>
          <w:sz w:val="24"/>
          <w:szCs w:val="24"/>
        </w:rPr>
      </w:pPr>
      <w:r>
        <w:rPr>
          <w:rFonts w:ascii="Times New Roman" w:hAnsi="Times New Roman"/>
          <w:sz w:val="24"/>
          <w:szCs w:val="20"/>
          <w:lang w:eastAsia="en-US"/>
        </w:rPr>
        <w:t xml:space="preserve">Pasisako </w:t>
      </w: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Pr>
          <w:rFonts w:ascii="Times New Roman" w:hAnsi="Times New Roman"/>
          <w:sz w:val="24"/>
          <w:szCs w:val="24"/>
        </w:rPr>
        <w:t xml:space="preserve">, </w:t>
      </w:r>
      <w:r w:rsidR="006D69FE">
        <w:rPr>
          <w:rFonts w:ascii="Times New Roman" w:hAnsi="Times New Roman"/>
          <w:sz w:val="24"/>
          <w:szCs w:val="24"/>
        </w:rPr>
        <w:t>Aušra Gerulaitienė, Virginijus Ceslevičius ir</w:t>
      </w:r>
      <w:r>
        <w:rPr>
          <w:rFonts w:ascii="Times New Roman" w:hAnsi="Times New Roman"/>
          <w:sz w:val="24"/>
          <w:szCs w:val="24"/>
        </w:rPr>
        <w:t xml:space="preserve"> Voldemaras Maziliauskas.  </w:t>
      </w:r>
    </w:p>
    <w:p w14:paraId="6DE805A8" w14:textId="6516D594" w:rsidR="004C27E0" w:rsidRPr="00D45FA6" w:rsidRDefault="004C27E0" w:rsidP="004C27E0">
      <w:pPr>
        <w:ind w:firstLine="567"/>
        <w:jc w:val="both"/>
        <w:rPr>
          <w:rFonts w:ascii="Times New Roman" w:hAnsi="Times New Roman"/>
          <w:sz w:val="24"/>
          <w:szCs w:val="20"/>
          <w:lang w:eastAsia="en-US"/>
        </w:rPr>
      </w:pPr>
      <w:r w:rsidRPr="00D63E04">
        <w:rPr>
          <w:rFonts w:ascii="Times New Roman" w:hAnsi="Times New Roman"/>
          <w:sz w:val="24"/>
          <w:szCs w:val="24"/>
        </w:rPr>
        <w:t>Savivaldybės tarybos nar</w:t>
      </w:r>
      <w:r>
        <w:rPr>
          <w:rFonts w:ascii="Times New Roman" w:hAnsi="Times New Roman"/>
          <w:sz w:val="24"/>
          <w:szCs w:val="24"/>
        </w:rPr>
        <w:t>iai</w:t>
      </w:r>
      <w:r w:rsidRPr="00D63E04">
        <w:rPr>
          <w:rFonts w:ascii="Times New Roman" w:hAnsi="Times New Roman"/>
          <w:sz w:val="24"/>
          <w:szCs w:val="24"/>
        </w:rPr>
        <w:t xml:space="preserve"> Vytenis Tomkus</w:t>
      </w:r>
      <w:r>
        <w:rPr>
          <w:rFonts w:ascii="Times New Roman" w:hAnsi="Times New Roman"/>
          <w:sz w:val="24"/>
          <w:szCs w:val="24"/>
        </w:rPr>
        <w:t xml:space="preserve"> ir </w:t>
      </w:r>
      <w:r w:rsidR="006D69FE">
        <w:rPr>
          <w:rFonts w:ascii="Times New Roman" w:hAnsi="Times New Roman"/>
          <w:sz w:val="24"/>
          <w:szCs w:val="24"/>
        </w:rPr>
        <w:t>Rimvydas Dekas</w:t>
      </w:r>
      <w:r>
        <w:rPr>
          <w:rFonts w:ascii="Times New Roman" w:hAnsi="Times New Roman"/>
          <w:sz w:val="24"/>
          <w:szCs w:val="24"/>
        </w:rPr>
        <w:t xml:space="preserve"> išsako replikas. </w:t>
      </w:r>
    </w:p>
    <w:p w14:paraId="66E5CD5A" w14:textId="162FD37F"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6A22048" w14:textId="155592BA" w:rsidR="005C2148" w:rsidRPr="003A25C9" w:rsidRDefault="005C2148"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23</w:t>
      </w:r>
      <w:r w:rsidRPr="003A25C9">
        <w:rPr>
          <w:rFonts w:ascii="Times New Roman" w:hAnsi="Times New Roman"/>
          <w:sz w:val="24"/>
          <w:szCs w:val="24"/>
        </w:rPr>
        <w:t xml:space="preserve"> Savivaldybės tarybos nari</w:t>
      </w:r>
      <w:r>
        <w:rPr>
          <w:rFonts w:ascii="Times New Roman" w:hAnsi="Times New Roman"/>
          <w:sz w:val="24"/>
          <w:szCs w:val="24"/>
        </w:rPr>
        <w:t xml:space="preserve">ai, susilaikė balsuoti 1 </w:t>
      </w:r>
      <w:r w:rsidRPr="003A25C9">
        <w:rPr>
          <w:rFonts w:ascii="Times New Roman" w:hAnsi="Times New Roman"/>
          <w:sz w:val="24"/>
          <w:szCs w:val="24"/>
        </w:rPr>
        <w:t>Savivaldybės tarybos nar</w:t>
      </w:r>
      <w:r>
        <w:rPr>
          <w:rFonts w:ascii="Times New Roman" w:hAnsi="Times New Roman"/>
          <w:sz w:val="24"/>
          <w:szCs w:val="24"/>
        </w:rPr>
        <w:t>ys</w:t>
      </w:r>
      <w:r w:rsidRPr="003A25C9">
        <w:rPr>
          <w:rFonts w:ascii="Times New Roman" w:hAnsi="Times New Roman"/>
          <w:sz w:val="24"/>
          <w:szCs w:val="24"/>
        </w:rPr>
        <w:t xml:space="preserve">. </w:t>
      </w:r>
    </w:p>
    <w:p w14:paraId="443495CF"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064074F"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6937A0A" w14:textId="77777777" w:rsidR="00D45FA6" w:rsidRPr="00D45FA6" w:rsidRDefault="00D45FA6" w:rsidP="00706C86">
      <w:pPr>
        <w:ind w:firstLine="567"/>
        <w:rPr>
          <w:rFonts w:ascii="Times New Roman" w:hAnsi="Times New Roman"/>
          <w:sz w:val="24"/>
          <w:szCs w:val="20"/>
          <w:lang w:eastAsia="en-US"/>
        </w:rPr>
      </w:pPr>
    </w:p>
    <w:p w14:paraId="52BDB3A3" w14:textId="1AA9A3B8"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2</w:t>
      </w:r>
      <w:r>
        <w:rPr>
          <w:rFonts w:ascii="Times New Roman" w:hAnsi="Times New Roman"/>
          <w:sz w:val="24"/>
          <w:szCs w:val="20"/>
          <w:lang w:eastAsia="en-US"/>
        </w:rPr>
        <w:t>3</w:t>
      </w:r>
      <w:r w:rsidRPr="00D45FA6">
        <w:rPr>
          <w:rFonts w:ascii="Times New Roman" w:hAnsi="Times New Roman"/>
          <w:sz w:val="24"/>
          <w:szCs w:val="20"/>
          <w:lang w:eastAsia="en-US"/>
        </w:rPr>
        <w:t>. SVARSTYTA. Sprendimo ,,Dėl vietinės rinkliavos už leidimo prekiauti ar teikti paslaugas Kaišiadorių rajono savivaldybės tarybos nustatytose viešosiose vietose išdavimą nuostatų patvirtinimo“ projektas.</w:t>
      </w:r>
    </w:p>
    <w:p w14:paraId="26D517D6" w14:textId="77777777" w:rsidR="0022582D" w:rsidRDefault="00D45FA6" w:rsidP="0022582D">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w:t>
      </w:r>
      <w:r w:rsidR="0022582D">
        <w:rPr>
          <w:rFonts w:ascii="Times New Roman" w:hAnsi="Times New Roman"/>
          <w:sz w:val="24"/>
          <w:szCs w:val="20"/>
          <w:lang w:eastAsia="en-US"/>
        </w:rPr>
        <w:t>s</w:t>
      </w:r>
      <w:r w:rsidRPr="00D45FA6">
        <w:rPr>
          <w:rFonts w:ascii="Times New Roman" w:hAnsi="Times New Roman"/>
          <w:sz w:val="24"/>
          <w:szCs w:val="20"/>
          <w:lang w:eastAsia="en-US"/>
        </w:rPr>
        <w:t xml:space="preserve"> </w:t>
      </w:r>
      <w:r w:rsidR="0022582D">
        <w:rPr>
          <w:rFonts w:ascii="Times New Roman" w:hAnsi="Times New Roman"/>
          <w:sz w:val="24"/>
          <w:szCs w:val="20"/>
          <w:lang w:eastAsia="en-US"/>
        </w:rPr>
        <w:t>Vicemeras Tomas Vaicekauskas</w:t>
      </w:r>
      <w:r w:rsidRPr="00D45FA6">
        <w:rPr>
          <w:rFonts w:ascii="Times New Roman" w:hAnsi="Times New Roman"/>
          <w:sz w:val="24"/>
          <w:szCs w:val="20"/>
          <w:lang w:eastAsia="en-US"/>
        </w:rPr>
        <w:t xml:space="preserve"> pristato sprendimo projektą.</w:t>
      </w:r>
      <w:r w:rsidR="0022582D">
        <w:rPr>
          <w:rFonts w:ascii="Times New Roman" w:hAnsi="Times New Roman"/>
          <w:sz w:val="24"/>
          <w:szCs w:val="20"/>
          <w:lang w:eastAsia="en-US"/>
        </w:rPr>
        <w:t xml:space="preserve"> </w:t>
      </w:r>
      <w:r w:rsidR="0022582D" w:rsidRPr="00C97D98">
        <w:rPr>
          <w:rFonts w:ascii="Times New Roman" w:hAnsi="Times New Roman"/>
          <w:sz w:val="24"/>
          <w:szCs w:val="24"/>
        </w:rPr>
        <w:t>Informuoja, kad Savivaldybės tarybos komitetų posėdžiuose šis klausimas buvo apsvarstytas ir jam buvo pritarta.</w:t>
      </w:r>
    </w:p>
    <w:p w14:paraId="580025E9" w14:textId="77777777" w:rsidR="0022582D" w:rsidRPr="0022582D" w:rsidRDefault="0022582D" w:rsidP="0022582D">
      <w:pPr>
        <w:ind w:firstLine="567"/>
        <w:jc w:val="both"/>
        <w:rPr>
          <w:rFonts w:ascii="Times New Roman" w:hAnsi="Times New Roman"/>
          <w:sz w:val="24"/>
          <w:szCs w:val="24"/>
        </w:rPr>
      </w:pPr>
      <w:r w:rsidRPr="003A25C9">
        <w:rPr>
          <w:rFonts w:ascii="Times New Roman" w:hAnsi="Times New Roman"/>
          <w:sz w:val="24"/>
          <w:szCs w:val="24"/>
        </w:rPr>
        <w:t xml:space="preserve">Posėdžio </w:t>
      </w:r>
      <w:r w:rsidRPr="0022582D">
        <w:rPr>
          <w:rFonts w:ascii="Times New Roman" w:hAnsi="Times New Roman"/>
          <w:sz w:val="24"/>
          <w:szCs w:val="24"/>
        </w:rPr>
        <w:t xml:space="preserve">pirmininkas Šarūnas Čėsna </w:t>
      </w:r>
      <w:r w:rsidRPr="0022582D">
        <w:rPr>
          <w:rFonts w:ascii="Times New Roman" w:hAnsi="Times New Roman"/>
          <w:sz w:val="24"/>
          <w:szCs w:val="24"/>
          <w:lang w:eastAsia="en-US"/>
        </w:rPr>
        <w:t>k</w:t>
      </w:r>
      <w:r w:rsidRPr="0022582D">
        <w:rPr>
          <w:rFonts w:ascii="Times New Roman" w:hAnsi="Times New Roman"/>
          <w:sz w:val="24"/>
          <w:szCs w:val="24"/>
        </w:rPr>
        <w:t>lausia, ar yra norinčių paklausti ar pasisakyti.</w:t>
      </w:r>
    </w:p>
    <w:p w14:paraId="18BB4C31" w14:textId="515E09A1" w:rsidR="0022582D" w:rsidRPr="0022582D" w:rsidRDefault="0022582D" w:rsidP="0022582D">
      <w:pPr>
        <w:ind w:firstLine="567"/>
        <w:jc w:val="both"/>
        <w:rPr>
          <w:rFonts w:ascii="Times New Roman" w:hAnsi="Times New Roman"/>
          <w:sz w:val="24"/>
          <w:szCs w:val="24"/>
          <w:lang w:eastAsia="en-US"/>
        </w:rPr>
      </w:pPr>
      <w:r w:rsidRPr="0022582D">
        <w:rPr>
          <w:rFonts w:ascii="Times New Roman" w:hAnsi="Times New Roman"/>
          <w:sz w:val="24"/>
          <w:szCs w:val="24"/>
        </w:rPr>
        <w:t xml:space="preserve">Savivaldybės tarybos nariai </w:t>
      </w:r>
      <w:r w:rsidRPr="0022582D">
        <w:rPr>
          <w:rFonts w:ascii="Times New Roman" w:hAnsi="Times New Roman"/>
          <w:sz w:val="24"/>
          <w:szCs w:val="24"/>
        </w:rPr>
        <w:t>Romualdas Kubiakas, Vytautas Silvanavičius ir Giedrė Pavasarytė</w:t>
      </w:r>
      <w:r w:rsidRPr="0022582D">
        <w:rPr>
          <w:rFonts w:ascii="Times New Roman" w:hAnsi="Times New Roman"/>
          <w:sz w:val="24"/>
          <w:szCs w:val="24"/>
        </w:rPr>
        <w:t xml:space="preserve"> užduoda klausimus. </w:t>
      </w:r>
      <w:r w:rsidRPr="0022582D">
        <w:rPr>
          <w:rFonts w:ascii="Times New Roman" w:hAnsi="Times New Roman"/>
          <w:sz w:val="24"/>
          <w:szCs w:val="24"/>
          <w:lang w:eastAsia="en-US"/>
        </w:rPr>
        <w:t xml:space="preserve">Vicemeras Tomas Vaicekauskas </w:t>
      </w:r>
      <w:r w:rsidRPr="0022582D">
        <w:rPr>
          <w:rFonts w:ascii="Times New Roman" w:hAnsi="Times New Roman"/>
          <w:sz w:val="24"/>
          <w:szCs w:val="24"/>
          <w:lang w:eastAsia="en-US"/>
        </w:rPr>
        <w:t xml:space="preserve">ir </w:t>
      </w:r>
      <w:r w:rsidRPr="0022582D">
        <w:rPr>
          <w:rFonts w:ascii="Times New Roman" w:hAnsi="Times New Roman"/>
          <w:sz w:val="24"/>
          <w:szCs w:val="24"/>
        </w:rPr>
        <w:t>Kaišiadorių miesto seniūnė Monika Barnackienė</w:t>
      </w:r>
      <w:r w:rsidRPr="0022582D">
        <w:rPr>
          <w:rFonts w:ascii="Times New Roman" w:hAnsi="Times New Roman"/>
          <w:sz w:val="24"/>
          <w:szCs w:val="24"/>
        </w:rPr>
        <w:t xml:space="preserve"> </w:t>
      </w:r>
      <w:r w:rsidRPr="0022582D">
        <w:rPr>
          <w:rFonts w:ascii="Times New Roman" w:hAnsi="Times New Roman"/>
          <w:sz w:val="24"/>
          <w:szCs w:val="24"/>
        </w:rPr>
        <w:t xml:space="preserve">atsako į klausimus. </w:t>
      </w:r>
    </w:p>
    <w:p w14:paraId="087924C4"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3C84ACF" w14:textId="77777777" w:rsidR="00A97CA0" w:rsidRPr="003A25C9" w:rsidRDefault="00A97CA0"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23</w:t>
      </w:r>
      <w:r w:rsidRPr="003A25C9">
        <w:rPr>
          <w:rFonts w:ascii="Times New Roman" w:hAnsi="Times New Roman"/>
          <w:sz w:val="24"/>
          <w:szCs w:val="24"/>
        </w:rPr>
        <w:t xml:space="preserve"> Savivaldybės tarybos nari</w:t>
      </w:r>
      <w:r>
        <w:rPr>
          <w:rFonts w:ascii="Times New Roman" w:hAnsi="Times New Roman"/>
          <w:sz w:val="24"/>
          <w:szCs w:val="24"/>
        </w:rPr>
        <w:t xml:space="preserve">ai, susilaikė balsuoti 1 </w:t>
      </w:r>
      <w:r w:rsidRPr="003A25C9">
        <w:rPr>
          <w:rFonts w:ascii="Times New Roman" w:hAnsi="Times New Roman"/>
          <w:sz w:val="24"/>
          <w:szCs w:val="24"/>
        </w:rPr>
        <w:t>Savivaldybės tarybos nar</w:t>
      </w:r>
      <w:r>
        <w:rPr>
          <w:rFonts w:ascii="Times New Roman" w:hAnsi="Times New Roman"/>
          <w:sz w:val="24"/>
          <w:szCs w:val="24"/>
        </w:rPr>
        <w:t>ys</w:t>
      </w:r>
      <w:r w:rsidRPr="003A25C9">
        <w:rPr>
          <w:rFonts w:ascii="Times New Roman" w:hAnsi="Times New Roman"/>
          <w:sz w:val="24"/>
          <w:szCs w:val="24"/>
        </w:rPr>
        <w:t xml:space="preserve">. </w:t>
      </w:r>
    </w:p>
    <w:p w14:paraId="28516F77"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72DF7A7"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113F693" w14:textId="77777777" w:rsidR="00D45FA6" w:rsidRPr="00D45FA6" w:rsidRDefault="00D45FA6" w:rsidP="00706C86">
      <w:pPr>
        <w:ind w:firstLine="567"/>
        <w:rPr>
          <w:rFonts w:ascii="Times New Roman" w:hAnsi="Times New Roman"/>
          <w:sz w:val="24"/>
          <w:szCs w:val="20"/>
          <w:lang w:eastAsia="en-US"/>
        </w:rPr>
      </w:pPr>
    </w:p>
    <w:p w14:paraId="55E76022" w14:textId="3FAEA18B"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2</w:t>
      </w:r>
      <w:r>
        <w:rPr>
          <w:rFonts w:ascii="Times New Roman" w:hAnsi="Times New Roman"/>
          <w:sz w:val="24"/>
          <w:szCs w:val="20"/>
          <w:lang w:eastAsia="en-US"/>
        </w:rPr>
        <w:t>4</w:t>
      </w:r>
      <w:r w:rsidRPr="00D45FA6">
        <w:rPr>
          <w:rFonts w:ascii="Times New Roman" w:hAnsi="Times New Roman"/>
          <w:sz w:val="24"/>
          <w:szCs w:val="20"/>
          <w:lang w:eastAsia="en-US"/>
        </w:rPr>
        <w:t>. SVARSTYTA. Sprendimo ,,Dėl Kaišiadorių miesto seniūnijos viešųjų vietų, kuriose leidžiama prekiauti ar teikti paslaugas, nustatymo“ projektas.</w:t>
      </w:r>
    </w:p>
    <w:p w14:paraId="3F0D21BB" w14:textId="77777777" w:rsidR="00AF2E43" w:rsidRDefault="00AF2E43" w:rsidP="00AF2E43">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w:t>
      </w:r>
      <w:r>
        <w:rPr>
          <w:rFonts w:ascii="Times New Roman" w:hAnsi="Times New Roman"/>
          <w:sz w:val="24"/>
          <w:szCs w:val="20"/>
          <w:lang w:eastAsia="en-US"/>
        </w:rPr>
        <w:t>s</w:t>
      </w:r>
      <w:r w:rsidRPr="00D45FA6">
        <w:rPr>
          <w:rFonts w:ascii="Times New Roman" w:hAnsi="Times New Roman"/>
          <w:sz w:val="24"/>
          <w:szCs w:val="20"/>
          <w:lang w:eastAsia="en-US"/>
        </w:rPr>
        <w:t xml:space="preserve"> </w:t>
      </w:r>
      <w:r>
        <w:rPr>
          <w:rFonts w:ascii="Times New Roman" w:hAnsi="Times New Roman"/>
          <w:sz w:val="24"/>
          <w:szCs w:val="20"/>
          <w:lang w:eastAsia="en-US"/>
        </w:rPr>
        <w:t>Vicemeras Tomas Vaicekauskas</w:t>
      </w:r>
      <w:r w:rsidRPr="00D45FA6">
        <w:rPr>
          <w:rFonts w:ascii="Times New Roman" w:hAnsi="Times New Roman"/>
          <w:sz w:val="24"/>
          <w:szCs w:val="20"/>
          <w:lang w:eastAsia="en-US"/>
        </w:rPr>
        <w:t xml:space="preserve"> pristato 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75D3E2C4" w14:textId="77777777" w:rsidR="00AF2E43" w:rsidRPr="0022582D" w:rsidRDefault="00AF2E43" w:rsidP="00AF2E43">
      <w:pPr>
        <w:ind w:firstLine="567"/>
        <w:jc w:val="both"/>
        <w:rPr>
          <w:rFonts w:ascii="Times New Roman" w:hAnsi="Times New Roman"/>
          <w:sz w:val="24"/>
          <w:szCs w:val="24"/>
        </w:rPr>
      </w:pPr>
      <w:r w:rsidRPr="003A25C9">
        <w:rPr>
          <w:rFonts w:ascii="Times New Roman" w:hAnsi="Times New Roman"/>
          <w:sz w:val="24"/>
          <w:szCs w:val="24"/>
        </w:rPr>
        <w:t xml:space="preserve">Posėdžio </w:t>
      </w:r>
      <w:r w:rsidRPr="0022582D">
        <w:rPr>
          <w:rFonts w:ascii="Times New Roman" w:hAnsi="Times New Roman"/>
          <w:sz w:val="24"/>
          <w:szCs w:val="24"/>
        </w:rPr>
        <w:t xml:space="preserve">pirmininkas Šarūnas Čėsna </w:t>
      </w:r>
      <w:r w:rsidRPr="0022582D">
        <w:rPr>
          <w:rFonts w:ascii="Times New Roman" w:hAnsi="Times New Roman"/>
          <w:sz w:val="24"/>
          <w:szCs w:val="24"/>
          <w:lang w:eastAsia="en-US"/>
        </w:rPr>
        <w:t>k</w:t>
      </w:r>
      <w:r w:rsidRPr="0022582D">
        <w:rPr>
          <w:rFonts w:ascii="Times New Roman" w:hAnsi="Times New Roman"/>
          <w:sz w:val="24"/>
          <w:szCs w:val="24"/>
        </w:rPr>
        <w:t>lausia, ar yra norinčių paklausti ar pasisakyti.</w:t>
      </w:r>
    </w:p>
    <w:p w14:paraId="4EE629BD" w14:textId="77777777" w:rsidR="00AF2E43" w:rsidRPr="003A25C9" w:rsidRDefault="00AF2E43" w:rsidP="00AF2E43">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982B031" w14:textId="4021C803"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5ADF834" w14:textId="6722940E"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A97CA0">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97CA0">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3E17C9C5"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1A44D1B"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DEF5606" w14:textId="77777777" w:rsidR="00D45FA6" w:rsidRPr="00D45FA6" w:rsidRDefault="00D45FA6" w:rsidP="00706C86">
      <w:pPr>
        <w:ind w:firstLine="567"/>
        <w:rPr>
          <w:rFonts w:ascii="Times New Roman" w:hAnsi="Times New Roman"/>
          <w:sz w:val="24"/>
          <w:szCs w:val="20"/>
          <w:lang w:eastAsia="en-US"/>
        </w:rPr>
      </w:pPr>
    </w:p>
    <w:p w14:paraId="71C3FF37" w14:textId="020C54F4"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2</w:t>
      </w:r>
      <w:r>
        <w:rPr>
          <w:rFonts w:ascii="Times New Roman" w:hAnsi="Times New Roman"/>
          <w:sz w:val="24"/>
          <w:szCs w:val="20"/>
          <w:lang w:eastAsia="en-US"/>
        </w:rPr>
        <w:t>5</w:t>
      </w:r>
      <w:r w:rsidRPr="00D45FA6">
        <w:rPr>
          <w:rFonts w:ascii="Times New Roman" w:hAnsi="Times New Roman"/>
          <w:sz w:val="24"/>
          <w:szCs w:val="20"/>
          <w:lang w:eastAsia="en-US"/>
        </w:rPr>
        <w:t>. SVARSTYTA. Sprendimo ,,Dėl daugiabučių gyvenamųjų namų techninės priežiūros maksimalių tarifų patvirtinimo“ projektas.</w:t>
      </w:r>
    </w:p>
    <w:p w14:paraId="2DDC56BA" w14:textId="769D2598" w:rsidR="000D6863" w:rsidRDefault="000D6863" w:rsidP="000D6863">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w:t>
      </w:r>
      <w:r>
        <w:rPr>
          <w:rFonts w:ascii="Times New Roman" w:hAnsi="Times New Roman"/>
          <w:sz w:val="24"/>
          <w:szCs w:val="20"/>
          <w:lang w:eastAsia="en-US"/>
        </w:rPr>
        <w:t>s</w:t>
      </w:r>
      <w:r w:rsidRPr="00D45FA6">
        <w:rPr>
          <w:rFonts w:ascii="Times New Roman" w:hAnsi="Times New Roman"/>
          <w:sz w:val="24"/>
          <w:szCs w:val="20"/>
          <w:lang w:eastAsia="en-US"/>
        </w:rPr>
        <w:t xml:space="preserve"> </w:t>
      </w:r>
      <w:r>
        <w:rPr>
          <w:rFonts w:ascii="Times New Roman" w:hAnsi="Times New Roman"/>
          <w:sz w:val="24"/>
          <w:szCs w:val="20"/>
          <w:lang w:eastAsia="en-US"/>
        </w:rPr>
        <w:t>Vicemeras Tomas Vaicekauskas</w:t>
      </w:r>
      <w:r w:rsidRPr="00D45FA6">
        <w:rPr>
          <w:rFonts w:ascii="Times New Roman" w:hAnsi="Times New Roman"/>
          <w:sz w:val="24"/>
          <w:szCs w:val="20"/>
          <w:lang w:eastAsia="en-US"/>
        </w:rPr>
        <w:t xml:space="preserve"> pristato </w:t>
      </w:r>
      <w:r>
        <w:rPr>
          <w:rFonts w:ascii="Times New Roman" w:hAnsi="Times New Roman"/>
          <w:sz w:val="24"/>
          <w:szCs w:val="20"/>
          <w:lang w:eastAsia="en-US"/>
        </w:rPr>
        <w:t xml:space="preserve">patikslintą </w:t>
      </w:r>
      <w:r w:rsidRPr="00D45FA6">
        <w:rPr>
          <w:rFonts w:ascii="Times New Roman" w:hAnsi="Times New Roman"/>
          <w:sz w:val="24"/>
          <w:szCs w:val="20"/>
          <w:lang w:eastAsia="en-US"/>
        </w:rPr>
        <w:t>sprendimo projektą.</w:t>
      </w:r>
      <w:r>
        <w:rPr>
          <w:rFonts w:ascii="Times New Roman" w:hAnsi="Times New Roman"/>
          <w:sz w:val="24"/>
          <w:szCs w:val="20"/>
          <w:lang w:eastAsia="en-US"/>
        </w:rPr>
        <w:t xml:space="preserve"> </w:t>
      </w:r>
      <w:r w:rsidRPr="00C97D98">
        <w:rPr>
          <w:rFonts w:ascii="Times New Roman" w:hAnsi="Times New Roman"/>
          <w:sz w:val="24"/>
          <w:szCs w:val="24"/>
        </w:rPr>
        <w:t>Informuoja, kad Savivaldybės tarybos komitetų posėdžiuose šis klausimas buvo apsvarstytas ir jam buvo pritarta.</w:t>
      </w:r>
    </w:p>
    <w:p w14:paraId="78F7DD42" w14:textId="77777777" w:rsidR="000D6863" w:rsidRPr="0022582D" w:rsidRDefault="000D6863" w:rsidP="000D6863">
      <w:pPr>
        <w:ind w:firstLine="567"/>
        <w:jc w:val="both"/>
        <w:rPr>
          <w:rFonts w:ascii="Times New Roman" w:hAnsi="Times New Roman"/>
          <w:sz w:val="24"/>
          <w:szCs w:val="24"/>
        </w:rPr>
      </w:pPr>
      <w:r w:rsidRPr="003A25C9">
        <w:rPr>
          <w:rFonts w:ascii="Times New Roman" w:hAnsi="Times New Roman"/>
          <w:sz w:val="24"/>
          <w:szCs w:val="24"/>
        </w:rPr>
        <w:t xml:space="preserve">Posėdžio </w:t>
      </w:r>
      <w:r w:rsidRPr="0022582D">
        <w:rPr>
          <w:rFonts w:ascii="Times New Roman" w:hAnsi="Times New Roman"/>
          <w:sz w:val="24"/>
          <w:szCs w:val="24"/>
        </w:rPr>
        <w:t xml:space="preserve">pirmininkas Šarūnas Čėsna </w:t>
      </w:r>
      <w:r w:rsidRPr="0022582D">
        <w:rPr>
          <w:rFonts w:ascii="Times New Roman" w:hAnsi="Times New Roman"/>
          <w:sz w:val="24"/>
          <w:szCs w:val="24"/>
          <w:lang w:eastAsia="en-US"/>
        </w:rPr>
        <w:t>k</w:t>
      </w:r>
      <w:r w:rsidRPr="0022582D">
        <w:rPr>
          <w:rFonts w:ascii="Times New Roman" w:hAnsi="Times New Roman"/>
          <w:sz w:val="24"/>
          <w:szCs w:val="24"/>
        </w:rPr>
        <w:t>lausia, ar yra norinčių paklausti ar pasisakyti.</w:t>
      </w:r>
    </w:p>
    <w:p w14:paraId="075C38C8" w14:textId="4A577C1A" w:rsidR="000D6863" w:rsidRPr="00D45FA6" w:rsidRDefault="000D6863" w:rsidP="000D6863">
      <w:pPr>
        <w:ind w:firstLine="567"/>
        <w:jc w:val="both"/>
        <w:rPr>
          <w:rFonts w:ascii="Times New Roman" w:hAnsi="Times New Roman"/>
          <w:sz w:val="24"/>
          <w:szCs w:val="20"/>
          <w:lang w:eastAsia="en-US"/>
        </w:rPr>
      </w:pPr>
      <w:r w:rsidRPr="00D63E04">
        <w:rPr>
          <w:rFonts w:ascii="Times New Roman" w:hAnsi="Times New Roman"/>
          <w:sz w:val="24"/>
          <w:szCs w:val="24"/>
        </w:rPr>
        <w:t>Savivaldybės tarybos nar</w:t>
      </w:r>
      <w:r>
        <w:rPr>
          <w:rFonts w:ascii="Times New Roman" w:hAnsi="Times New Roman"/>
          <w:sz w:val="24"/>
          <w:szCs w:val="24"/>
        </w:rPr>
        <w:t>ys</w:t>
      </w:r>
      <w:r w:rsidRPr="00D63E04">
        <w:rPr>
          <w:rFonts w:ascii="Times New Roman" w:hAnsi="Times New Roman"/>
          <w:sz w:val="24"/>
          <w:szCs w:val="24"/>
        </w:rPr>
        <w:t xml:space="preserve"> Vytenis Tomkus užduoda klausimus. </w:t>
      </w:r>
      <w:r>
        <w:rPr>
          <w:rFonts w:ascii="Times New Roman" w:hAnsi="Times New Roman"/>
          <w:sz w:val="24"/>
          <w:szCs w:val="20"/>
          <w:lang w:eastAsia="en-US"/>
        </w:rPr>
        <w:t>Tomas Vaicekauskas</w:t>
      </w:r>
      <w:r w:rsidRPr="00D45FA6">
        <w:rPr>
          <w:rFonts w:ascii="Times New Roman" w:hAnsi="Times New Roman"/>
          <w:sz w:val="24"/>
          <w:szCs w:val="20"/>
          <w:lang w:eastAsia="en-US"/>
        </w:rPr>
        <w:t xml:space="preserve"> </w:t>
      </w:r>
      <w:r w:rsidRPr="00D63E04">
        <w:rPr>
          <w:rFonts w:ascii="Times New Roman" w:hAnsi="Times New Roman"/>
          <w:sz w:val="24"/>
          <w:szCs w:val="24"/>
        </w:rPr>
        <w:t xml:space="preserve">atsako į klausimus. </w:t>
      </w:r>
    </w:p>
    <w:p w14:paraId="072EC3AD" w14:textId="6DB8B71B"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w:t>
      </w:r>
      <w:r w:rsidR="000D6863">
        <w:rPr>
          <w:rFonts w:ascii="Times New Roman" w:hAnsi="Times New Roman"/>
          <w:sz w:val="24"/>
          <w:szCs w:val="24"/>
        </w:rPr>
        <w:t xml:space="preserve">patikslintą </w:t>
      </w:r>
      <w:r w:rsidRPr="003A25C9">
        <w:rPr>
          <w:rFonts w:ascii="Times New Roman" w:hAnsi="Times New Roman"/>
          <w:sz w:val="24"/>
          <w:szCs w:val="24"/>
        </w:rPr>
        <w:t xml:space="preserve">sprendimo projektą. </w:t>
      </w:r>
    </w:p>
    <w:p w14:paraId="28158689" w14:textId="019544ED"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A97CA0">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97CA0">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5CD70292"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lastRenderedPageBreak/>
        <w:t xml:space="preserve">NUTARTA: </w:t>
      </w:r>
    </w:p>
    <w:p w14:paraId="3F8A7BD9"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2A2EAD9" w14:textId="77777777" w:rsidR="00D45FA6" w:rsidRPr="00D45FA6" w:rsidRDefault="00D45FA6" w:rsidP="00706C86">
      <w:pPr>
        <w:ind w:firstLine="567"/>
        <w:rPr>
          <w:rFonts w:ascii="Times New Roman" w:hAnsi="Times New Roman"/>
          <w:sz w:val="24"/>
          <w:szCs w:val="20"/>
          <w:lang w:eastAsia="en-US"/>
        </w:rPr>
      </w:pPr>
    </w:p>
    <w:p w14:paraId="36F67F9F" w14:textId="28D74EB0" w:rsidR="00D45FA6" w:rsidRPr="00D45FA6" w:rsidRDefault="00D45FA6" w:rsidP="00706C86">
      <w:pPr>
        <w:ind w:firstLine="567"/>
        <w:jc w:val="both"/>
        <w:rPr>
          <w:rFonts w:ascii="Times New Roman" w:hAnsi="Times New Roman"/>
          <w:sz w:val="24"/>
          <w:szCs w:val="20"/>
          <w:lang w:eastAsia="en-US"/>
        </w:rPr>
      </w:pPr>
      <w:r w:rsidRPr="00D45FA6">
        <w:rPr>
          <w:rFonts w:ascii="Times New Roman" w:hAnsi="Times New Roman"/>
          <w:sz w:val="24"/>
          <w:szCs w:val="20"/>
          <w:lang w:eastAsia="en-US"/>
        </w:rPr>
        <w:t>2</w:t>
      </w:r>
      <w:r w:rsidR="003C4844">
        <w:rPr>
          <w:rFonts w:ascii="Times New Roman" w:hAnsi="Times New Roman"/>
          <w:sz w:val="24"/>
          <w:szCs w:val="20"/>
          <w:lang w:eastAsia="en-US"/>
        </w:rPr>
        <w:t>6</w:t>
      </w:r>
      <w:r w:rsidRPr="00D45FA6">
        <w:rPr>
          <w:rFonts w:ascii="Times New Roman" w:hAnsi="Times New Roman"/>
          <w:sz w:val="24"/>
          <w:szCs w:val="20"/>
          <w:lang w:eastAsia="en-US"/>
        </w:rPr>
        <w:t>. SVARSTYTA. Sprendimo ,,Dėl 2020 m. vasario 11 d. Valstybinės žemės nuomos sutarties Nr. 6SŽN-13-(14.6.55.) nutraukimo“ projektas.</w:t>
      </w:r>
    </w:p>
    <w:p w14:paraId="4A45DF56" w14:textId="0AC350A7" w:rsidR="008404D7" w:rsidRPr="00CC084A" w:rsidRDefault="008404D7" w:rsidP="008404D7">
      <w:pPr>
        <w:ind w:firstLine="567"/>
        <w:jc w:val="both"/>
        <w:rPr>
          <w:rFonts w:ascii="Times New Roman" w:hAnsi="Times New Roman"/>
          <w:sz w:val="24"/>
          <w:szCs w:val="20"/>
          <w:lang w:eastAsia="en-US"/>
        </w:rPr>
      </w:pPr>
      <w:r w:rsidRPr="00D45FA6">
        <w:rPr>
          <w:rFonts w:ascii="Times New Roman" w:hAnsi="Times New Roman"/>
          <w:sz w:val="24"/>
          <w:szCs w:val="20"/>
          <w:lang w:eastAsia="en-US"/>
        </w:rPr>
        <w:t>Pranešėja</w:t>
      </w:r>
      <w:r>
        <w:rPr>
          <w:rFonts w:ascii="Times New Roman" w:hAnsi="Times New Roman"/>
          <w:sz w:val="24"/>
          <w:szCs w:val="20"/>
          <w:lang w:eastAsia="en-US"/>
        </w:rPr>
        <w:t>s</w:t>
      </w:r>
      <w:r w:rsidRPr="00D45FA6">
        <w:rPr>
          <w:rFonts w:ascii="Times New Roman" w:hAnsi="Times New Roman"/>
          <w:sz w:val="24"/>
          <w:szCs w:val="20"/>
          <w:lang w:eastAsia="en-US"/>
        </w:rPr>
        <w:t xml:space="preserve"> </w:t>
      </w:r>
      <w:r>
        <w:rPr>
          <w:rFonts w:ascii="Times New Roman" w:hAnsi="Times New Roman"/>
          <w:sz w:val="24"/>
          <w:szCs w:val="20"/>
          <w:lang w:eastAsia="en-US"/>
        </w:rPr>
        <w:t>Vicemeras Tomas Vaicekauskas</w:t>
      </w:r>
      <w:r w:rsidRPr="00D45FA6">
        <w:rPr>
          <w:rFonts w:ascii="Times New Roman" w:hAnsi="Times New Roman"/>
          <w:sz w:val="24"/>
          <w:szCs w:val="20"/>
          <w:lang w:eastAsia="en-US"/>
        </w:rPr>
        <w:t xml:space="preserve"> pristato sprendimo projektą.</w:t>
      </w:r>
      <w:r w:rsidRPr="008404D7">
        <w:rPr>
          <w:rFonts w:ascii="Times New Roman" w:hAnsi="Times New Roman"/>
          <w:sz w:val="24"/>
          <w:szCs w:val="24"/>
        </w:rPr>
        <w:t xml:space="preserve"> </w:t>
      </w:r>
      <w:r w:rsidRPr="00CC084A">
        <w:rPr>
          <w:rFonts w:ascii="Times New Roman" w:hAnsi="Times New Roman"/>
          <w:sz w:val="24"/>
          <w:szCs w:val="24"/>
        </w:rPr>
        <w:t>Informuoja, kad šis klausimas buvo apsvarstytas Finansų, ekonomikos, kaimo reikalų ir investicijų komiteto posėdyje ir jam buvo pritarta.</w:t>
      </w:r>
    </w:p>
    <w:p w14:paraId="54957E8D" w14:textId="77777777" w:rsidR="00FB5DD4" w:rsidRPr="003A25C9" w:rsidRDefault="00FB5DD4" w:rsidP="00FB5DD4">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288323A3" w14:textId="7777777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9FAE1BB" w14:textId="07909127" w:rsidR="00FA01DA" w:rsidRPr="003A25C9" w:rsidRDefault="00FA01DA" w:rsidP="00706C86">
      <w:pPr>
        <w:ind w:firstLine="567"/>
        <w:jc w:val="both"/>
        <w:rPr>
          <w:rFonts w:ascii="Times New Roman" w:hAnsi="Times New Roman"/>
          <w:sz w:val="24"/>
          <w:szCs w:val="24"/>
        </w:rPr>
      </w:pPr>
      <w:r w:rsidRPr="003A25C9">
        <w:rPr>
          <w:rFonts w:ascii="Times New Roman" w:hAnsi="Times New Roman"/>
          <w:sz w:val="24"/>
          <w:szCs w:val="24"/>
        </w:rPr>
        <w:t>Balsavime dalyvavo 2</w:t>
      </w:r>
      <w:r w:rsidR="00A97CA0">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2</w:t>
      </w:r>
      <w:r w:rsidR="00A97CA0">
        <w:rPr>
          <w:rFonts w:ascii="Times New Roman" w:hAnsi="Times New Roman"/>
          <w:sz w:val="24"/>
          <w:szCs w:val="24"/>
        </w:rPr>
        <w:t>4</w:t>
      </w:r>
      <w:r w:rsidRPr="003A25C9">
        <w:rPr>
          <w:rFonts w:ascii="Times New Roman" w:hAnsi="Times New Roman"/>
          <w:sz w:val="24"/>
          <w:szCs w:val="24"/>
        </w:rPr>
        <w:t xml:space="preserve"> Savivaldybės tarybos nari</w:t>
      </w:r>
      <w:r>
        <w:rPr>
          <w:rFonts w:ascii="Times New Roman" w:hAnsi="Times New Roman"/>
          <w:sz w:val="24"/>
          <w:szCs w:val="24"/>
        </w:rPr>
        <w:t>ai</w:t>
      </w:r>
      <w:r w:rsidRPr="003A25C9">
        <w:rPr>
          <w:rFonts w:ascii="Times New Roman" w:hAnsi="Times New Roman"/>
          <w:sz w:val="24"/>
          <w:szCs w:val="24"/>
        </w:rPr>
        <w:t xml:space="preserve">. </w:t>
      </w:r>
    </w:p>
    <w:p w14:paraId="38B2A1A5" w14:textId="77777777" w:rsidR="00FA01DA" w:rsidRPr="003A25C9"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7F00132" w14:textId="77777777" w:rsidR="00FA01DA" w:rsidRDefault="00FA01DA" w:rsidP="00706C86">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75B32F3" w14:textId="77777777" w:rsidR="00EC3CE4" w:rsidRDefault="00EC3CE4" w:rsidP="00706C86">
      <w:pPr>
        <w:ind w:firstLine="567"/>
        <w:jc w:val="both"/>
        <w:outlineLvl w:val="0"/>
        <w:rPr>
          <w:rFonts w:ascii="Times New Roman" w:hAnsi="Times New Roman"/>
          <w:sz w:val="24"/>
          <w:szCs w:val="24"/>
        </w:rPr>
      </w:pPr>
    </w:p>
    <w:p w14:paraId="60FE4FD3" w14:textId="2025B1C7" w:rsidR="00EC3CE4" w:rsidRDefault="00235634" w:rsidP="00190E10">
      <w:pPr>
        <w:ind w:firstLine="567"/>
        <w:jc w:val="both"/>
        <w:outlineLvl w:val="0"/>
        <w:rPr>
          <w:rFonts w:ascii="Times New Roman" w:hAnsi="Times New Roman"/>
          <w:sz w:val="24"/>
          <w:szCs w:val="24"/>
          <w:shd w:val="clear" w:color="auto" w:fill="FFFFFF"/>
        </w:rPr>
      </w:pPr>
      <w:r w:rsidRPr="003A25C9">
        <w:rPr>
          <w:rFonts w:ascii="Times New Roman" w:hAnsi="Times New Roman"/>
          <w:sz w:val="24"/>
          <w:szCs w:val="24"/>
        </w:rPr>
        <w:t xml:space="preserve">Posėdžio pirmininkas </w:t>
      </w:r>
      <w:r w:rsidRPr="003A25C9">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klausia, ar yra norinčių paklausti ar pasisakyti. </w:t>
      </w:r>
    </w:p>
    <w:p w14:paraId="33574B5A" w14:textId="77777777" w:rsidR="00235634" w:rsidRDefault="00235634" w:rsidP="00190E10">
      <w:pPr>
        <w:ind w:firstLine="567"/>
        <w:jc w:val="both"/>
        <w:outlineLvl w:val="0"/>
        <w:rPr>
          <w:rFonts w:ascii="Times New Roman" w:hAnsi="Times New Roman"/>
          <w:sz w:val="24"/>
          <w:szCs w:val="24"/>
          <w:shd w:val="clear" w:color="auto" w:fill="FFFFFF"/>
        </w:rPr>
      </w:pPr>
    </w:p>
    <w:p w14:paraId="1090DAC7" w14:textId="6029D6FC" w:rsidR="00235634" w:rsidRDefault="00235634" w:rsidP="00190E10">
      <w:pPr>
        <w:ind w:firstLine="567"/>
        <w:jc w:val="both"/>
        <w:outlineLvl w:val="0"/>
        <w:rPr>
          <w:rFonts w:ascii="Times New Roman" w:hAnsi="Times New Roman"/>
          <w:sz w:val="24"/>
          <w:szCs w:val="24"/>
        </w:rPr>
      </w:pPr>
      <w:r>
        <w:rPr>
          <w:rFonts w:ascii="Times New Roman" w:hAnsi="Times New Roman"/>
          <w:sz w:val="24"/>
          <w:szCs w:val="24"/>
        </w:rPr>
        <w:t xml:space="preserve">Savivaldybės tarybos narė Giedrė Pavasarytė pasisako dėl 2024 m. gruodžio 19 d. vykusio Kontrolės komiteto posėdžio, kurio metu jai teko pasisakyti. Pripažįsta, kad jos pasisakymai buvo neetiški ir Savivaldybės tarybos nariui nevertėtų taip kalbėti. Paaiškina savo pasisakymą minėto komiteto metu. </w:t>
      </w:r>
    </w:p>
    <w:p w14:paraId="56AC90A3" w14:textId="77777777" w:rsidR="00C90189" w:rsidRDefault="00C90189" w:rsidP="00190E10">
      <w:pPr>
        <w:ind w:firstLine="567"/>
        <w:jc w:val="both"/>
        <w:outlineLvl w:val="0"/>
        <w:rPr>
          <w:rFonts w:ascii="Times New Roman" w:hAnsi="Times New Roman"/>
          <w:sz w:val="24"/>
          <w:szCs w:val="24"/>
        </w:rPr>
      </w:pPr>
    </w:p>
    <w:p w14:paraId="4A0A8F87" w14:textId="7CD73692" w:rsidR="00F61514" w:rsidRDefault="00B74556" w:rsidP="00190E10">
      <w:pPr>
        <w:ind w:firstLine="567"/>
        <w:jc w:val="both"/>
        <w:outlineLvl w:val="0"/>
        <w:rPr>
          <w:rFonts w:ascii="Times New Roman" w:hAnsi="Times New Roman"/>
          <w:sz w:val="24"/>
          <w:szCs w:val="24"/>
        </w:rPr>
      </w:pPr>
      <w:r>
        <w:rPr>
          <w:rFonts w:ascii="Times New Roman" w:hAnsi="Times New Roman"/>
          <w:sz w:val="24"/>
          <w:szCs w:val="24"/>
        </w:rPr>
        <w:t>Dari</w:t>
      </w:r>
      <w:r>
        <w:rPr>
          <w:rFonts w:ascii="Times New Roman" w:hAnsi="Times New Roman"/>
          <w:sz w:val="24"/>
          <w:szCs w:val="24"/>
        </w:rPr>
        <w:t>us</w:t>
      </w:r>
      <w:r>
        <w:rPr>
          <w:rFonts w:ascii="Times New Roman" w:hAnsi="Times New Roman"/>
          <w:sz w:val="24"/>
          <w:szCs w:val="24"/>
        </w:rPr>
        <w:t xml:space="preserve"> Vilim</w:t>
      </w:r>
      <w:r>
        <w:rPr>
          <w:rFonts w:ascii="Times New Roman" w:hAnsi="Times New Roman"/>
          <w:sz w:val="24"/>
          <w:szCs w:val="24"/>
        </w:rPr>
        <w:t>as pristato Kaišiadorių rajono savivaldybės bendruomeni</w:t>
      </w:r>
      <w:r w:rsidR="004C009D">
        <w:rPr>
          <w:rFonts w:ascii="Times New Roman" w:hAnsi="Times New Roman"/>
          <w:sz w:val="24"/>
          <w:szCs w:val="24"/>
        </w:rPr>
        <w:t>ni</w:t>
      </w:r>
      <w:r>
        <w:rPr>
          <w:rFonts w:ascii="Times New Roman" w:hAnsi="Times New Roman"/>
          <w:sz w:val="24"/>
          <w:szCs w:val="24"/>
        </w:rPr>
        <w:t xml:space="preserve">ų organizacijų tarybos ataskaitą už 2024 m. </w:t>
      </w:r>
    </w:p>
    <w:p w14:paraId="659302FA" w14:textId="77777777" w:rsidR="00C90189" w:rsidRDefault="00C90189" w:rsidP="00190E10">
      <w:pPr>
        <w:ind w:firstLine="567"/>
        <w:jc w:val="both"/>
        <w:outlineLvl w:val="0"/>
        <w:rPr>
          <w:rFonts w:ascii="Times New Roman" w:hAnsi="Times New Roman"/>
          <w:sz w:val="24"/>
          <w:szCs w:val="24"/>
        </w:rPr>
      </w:pPr>
    </w:p>
    <w:p w14:paraId="17887C6B" w14:textId="4D959018" w:rsidR="00D21165" w:rsidRPr="003A25C9" w:rsidRDefault="007403F7" w:rsidP="00190E10">
      <w:pPr>
        <w:ind w:firstLine="567"/>
        <w:jc w:val="both"/>
        <w:rPr>
          <w:rFonts w:ascii="Times New Roman" w:hAnsi="Times New Roman"/>
          <w:sz w:val="24"/>
          <w:szCs w:val="24"/>
        </w:rPr>
      </w:pPr>
      <w:r w:rsidRPr="003A25C9">
        <w:rPr>
          <w:rFonts w:ascii="Times New Roman" w:hAnsi="Times New Roman"/>
          <w:sz w:val="24"/>
          <w:szCs w:val="24"/>
        </w:rPr>
        <w:t xml:space="preserve">Posėdžio pirmininkas </w:t>
      </w:r>
      <w:r w:rsidR="00711277"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00D21165" w:rsidRPr="003A25C9">
        <w:rPr>
          <w:rFonts w:ascii="Times New Roman" w:hAnsi="Times New Roman"/>
          <w:sz w:val="24"/>
          <w:szCs w:val="24"/>
        </w:rPr>
        <w:t>nformuoja, kad kitą Savivaldybės tarybos posėdį planuojama šaukti 202</w:t>
      </w:r>
      <w:r w:rsidR="00A64DA1">
        <w:rPr>
          <w:rFonts w:ascii="Times New Roman" w:hAnsi="Times New Roman"/>
          <w:sz w:val="24"/>
          <w:szCs w:val="24"/>
        </w:rPr>
        <w:t>5</w:t>
      </w:r>
      <w:r w:rsidR="00D21165" w:rsidRPr="003A25C9">
        <w:rPr>
          <w:rFonts w:ascii="Times New Roman" w:hAnsi="Times New Roman"/>
          <w:sz w:val="24"/>
          <w:szCs w:val="24"/>
        </w:rPr>
        <w:t xml:space="preserve"> m. </w:t>
      </w:r>
      <w:r w:rsidR="00F61514">
        <w:rPr>
          <w:rFonts w:ascii="Times New Roman" w:hAnsi="Times New Roman"/>
          <w:sz w:val="24"/>
          <w:szCs w:val="24"/>
        </w:rPr>
        <w:t>vasario</w:t>
      </w:r>
      <w:r w:rsidR="00D87C81">
        <w:rPr>
          <w:rFonts w:ascii="Times New Roman" w:hAnsi="Times New Roman"/>
          <w:sz w:val="24"/>
          <w:szCs w:val="24"/>
        </w:rPr>
        <w:t xml:space="preserve"> </w:t>
      </w:r>
      <w:r w:rsidR="00F61514">
        <w:rPr>
          <w:rFonts w:ascii="Times New Roman" w:hAnsi="Times New Roman"/>
          <w:sz w:val="24"/>
          <w:szCs w:val="24"/>
        </w:rPr>
        <w:t>20</w:t>
      </w:r>
      <w:r w:rsidR="00D21165" w:rsidRPr="003A25C9">
        <w:rPr>
          <w:rFonts w:ascii="Times New Roman" w:hAnsi="Times New Roman"/>
          <w:sz w:val="24"/>
          <w:szCs w:val="24"/>
        </w:rPr>
        <w:t xml:space="preserve"> d., </w:t>
      </w:r>
      <w:r w:rsidR="00BB1AFB">
        <w:rPr>
          <w:rFonts w:ascii="Times New Roman" w:hAnsi="Times New Roman"/>
          <w:sz w:val="24"/>
          <w:szCs w:val="24"/>
        </w:rPr>
        <w:t>saus</w:t>
      </w:r>
      <w:r w:rsidR="005938C4">
        <w:rPr>
          <w:rFonts w:ascii="Times New Roman" w:hAnsi="Times New Roman"/>
          <w:sz w:val="24"/>
          <w:szCs w:val="24"/>
        </w:rPr>
        <w:t>io</w:t>
      </w:r>
      <w:r w:rsidR="00D21165" w:rsidRPr="003A25C9">
        <w:rPr>
          <w:rFonts w:ascii="Times New Roman" w:hAnsi="Times New Roman"/>
          <w:sz w:val="24"/>
          <w:szCs w:val="24"/>
        </w:rPr>
        <w:t xml:space="preserve"> </w:t>
      </w:r>
      <w:r w:rsidR="005301B8">
        <w:rPr>
          <w:rFonts w:ascii="Times New Roman" w:hAnsi="Times New Roman"/>
          <w:sz w:val="24"/>
          <w:szCs w:val="24"/>
        </w:rPr>
        <w:t>1</w:t>
      </w:r>
      <w:r w:rsidR="00330FFF">
        <w:rPr>
          <w:rFonts w:ascii="Times New Roman" w:hAnsi="Times New Roman"/>
          <w:sz w:val="24"/>
          <w:szCs w:val="24"/>
        </w:rPr>
        <w:t>7</w:t>
      </w:r>
      <w:r w:rsidR="00D21165" w:rsidRPr="003A25C9">
        <w:rPr>
          <w:rFonts w:ascii="Times New Roman" w:hAnsi="Times New Roman"/>
          <w:sz w:val="24"/>
          <w:szCs w:val="24"/>
        </w:rPr>
        <w:t xml:space="preserve"> d. ir </w:t>
      </w:r>
      <w:r w:rsidR="005301B8">
        <w:rPr>
          <w:rFonts w:ascii="Times New Roman" w:hAnsi="Times New Roman"/>
          <w:sz w:val="24"/>
          <w:szCs w:val="24"/>
        </w:rPr>
        <w:t>1</w:t>
      </w:r>
      <w:r w:rsidR="00330FFF">
        <w:rPr>
          <w:rFonts w:ascii="Times New Roman" w:hAnsi="Times New Roman"/>
          <w:sz w:val="24"/>
          <w:szCs w:val="24"/>
        </w:rPr>
        <w:t>8</w:t>
      </w:r>
      <w:r w:rsidR="00D21165" w:rsidRPr="003A25C9">
        <w:rPr>
          <w:rFonts w:ascii="Times New Roman" w:hAnsi="Times New Roman"/>
          <w:sz w:val="24"/>
          <w:szCs w:val="24"/>
        </w:rPr>
        <w:t xml:space="preserve"> d. vyks komitetų posėdžiai. </w:t>
      </w:r>
    </w:p>
    <w:p w14:paraId="6A19C9EB" w14:textId="77777777" w:rsidR="00D21165" w:rsidRPr="003F4DC1" w:rsidRDefault="00D21165" w:rsidP="00190E10">
      <w:pPr>
        <w:pStyle w:val="prastasiniatinklio"/>
        <w:spacing w:before="0" w:beforeAutospacing="0" w:after="0" w:afterAutospacing="0"/>
        <w:ind w:firstLine="567"/>
        <w:jc w:val="both"/>
      </w:pPr>
      <w:r w:rsidRPr="008D03DB">
        <w:t xml:space="preserve"> </w:t>
      </w:r>
    </w:p>
    <w:p w14:paraId="7A642D49" w14:textId="16276AD6" w:rsidR="00D21165" w:rsidRDefault="00D21165" w:rsidP="00190E10">
      <w:pPr>
        <w:ind w:firstLine="567"/>
        <w:jc w:val="both"/>
        <w:rPr>
          <w:rFonts w:ascii="Times New Roman" w:hAnsi="Times New Roman"/>
          <w:sz w:val="24"/>
          <w:szCs w:val="24"/>
        </w:rPr>
      </w:pPr>
      <w:r w:rsidRPr="00292EAB">
        <w:rPr>
          <w:rFonts w:ascii="Times New Roman" w:hAnsi="Times New Roman"/>
          <w:sz w:val="24"/>
          <w:szCs w:val="24"/>
        </w:rPr>
        <w:t>Pastaba. Posėdžio įrašo nuorod</w:t>
      </w:r>
      <w:r>
        <w:rPr>
          <w:rFonts w:ascii="Times New Roman" w:hAnsi="Times New Roman"/>
          <w:sz w:val="24"/>
          <w:szCs w:val="24"/>
        </w:rPr>
        <w:t>a</w:t>
      </w:r>
      <w:r w:rsidRPr="00292EAB">
        <w:rPr>
          <w:rFonts w:ascii="Times New Roman" w:hAnsi="Times New Roman"/>
          <w:sz w:val="24"/>
          <w:szCs w:val="24"/>
        </w:rPr>
        <w:t>:</w:t>
      </w:r>
      <w:r>
        <w:rPr>
          <w:rFonts w:ascii="Times New Roman" w:hAnsi="Times New Roman"/>
          <w:sz w:val="24"/>
          <w:szCs w:val="24"/>
        </w:rPr>
        <w:t xml:space="preserve"> </w:t>
      </w:r>
      <w:hyperlink r:id="rId7" w:history="1">
        <w:r w:rsidR="000C77DA" w:rsidRPr="0058690C">
          <w:rPr>
            <w:rStyle w:val="Hipersaitas"/>
            <w:rFonts w:ascii="Times New Roman" w:hAnsi="Times New Roman"/>
            <w:sz w:val="24"/>
            <w:szCs w:val="24"/>
          </w:rPr>
          <w:t>http://195.182.79.117/VideoV3/Conference/Index/22634</w:t>
        </w:r>
      </w:hyperlink>
    </w:p>
    <w:p w14:paraId="702A3F74" w14:textId="77777777" w:rsidR="00D21165" w:rsidRDefault="00D21165" w:rsidP="00190E10">
      <w:pPr>
        <w:ind w:firstLine="567"/>
        <w:jc w:val="both"/>
        <w:rPr>
          <w:rFonts w:ascii="Times New Roman" w:hAnsi="Times New Roman"/>
          <w:sz w:val="24"/>
          <w:szCs w:val="24"/>
        </w:rPr>
      </w:pPr>
    </w:p>
    <w:p w14:paraId="1FD141C0" w14:textId="77777777" w:rsidR="00D21165" w:rsidRDefault="00D21165" w:rsidP="00190E10">
      <w:pPr>
        <w:ind w:firstLine="567"/>
        <w:jc w:val="both"/>
      </w:pPr>
    </w:p>
    <w:p w14:paraId="39D418ED" w14:textId="29D2159D" w:rsidR="00D21165" w:rsidRDefault="00D21165" w:rsidP="00190E10">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sidR="004C009D">
        <w:rPr>
          <w:rFonts w:ascii="Times New Roman" w:hAnsi="Times New Roman"/>
          <w:sz w:val="24"/>
          <w:szCs w:val="24"/>
        </w:rPr>
        <w:t>10</w:t>
      </w:r>
      <w:r w:rsidRPr="00834617">
        <w:rPr>
          <w:rFonts w:ascii="Times New Roman" w:hAnsi="Times New Roman"/>
          <w:sz w:val="24"/>
          <w:szCs w:val="24"/>
        </w:rPr>
        <w:t xml:space="preserve">.00 val. iki </w:t>
      </w:r>
      <w:r w:rsidR="004C009D">
        <w:rPr>
          <w:rFonts w:ascii="Times New Roman" w:hAnsi="Times New Roman"/>
          <w:sz w:val="24"/>
          <w:szCs w:val="24"/>
        </w:rPr>
        <w:t>12</w:t>
      </w:r>
      <w:r>
        <w:rPr>
          <w:rFonts w:ascii="Times New Roman" w:hAnsi="Times New Roman"/>
          <w:sz w:val="24"/>
          <w:szCs w:val="24"/>
        </w:rPr>
        <w:t>.</w:t>
      </w:r>
      <w:r w:rsidR="005301B8">
        <w:rPr>
          <w:rFonts w:ascii="Times New Roman" w:hAnsi="Times New Roman"/>
          <w:sz w:val="24"/>
          <w:szCs w:val="24"/>
        </w:rPr>
        <w:t>00</w:t>
      </w:r>
      <w:r w:rsidRPr="00834617">
        <w:rPr>
          <w:rFonts w:ascii="Times New Roman" w:hAnsi="Times New Roman"/>
          <w:sz w:val="24"/>
          <w:szCs w:val="24"/>
        </w:rPr>
        <w:t xml:space="preserve"> val.</w:t>
      </w:r>
      <w:r>
        <w:rPr>
          <w:rFonts w:ascii="Times New Roman" w:hAnsi="Times New Roman"/>
          <w:sz w:val="24"/>
          <w:szCs w:val="24"/>
        </w:rPr>
        <w:t xml:space="preserve"> </w:t>
      </w:r>
    </w:p>
    <w:p w14:paraId="18CCFC17" w14:textId="77777777" w:rsidR="00D21165" w:rsidRDefault="00D21165" w:rsidP="00812D0A">
      <w:pPr>
        <w:ind w:firstLine="720"/>
        <w:jc w:val="both"/>
        <w:outlineLvl w:val="0"/>
        <w:rPr>
          <w:rFonts w:ascii="Times New Roman" w:hAnsi="Times New Roman"/>
          <w:sz w:val="24"/>
          <w:szCs w:val="24"/>
        </w:rPr>
      </w:pPr>
    </w:p>
    <w:p w14:paraId="0AEFB67B" w14:textId="77777777" w:rsidR="00D21165" w:rsidRDefault="00D21165" w:rsidP="00812D0A">
      <w:pPr>
        <w:ind w:firstLine="720"/>
        <w:jc w:val="both"/>
        <w:outlineLvl w:val="0"/>
        <w:rPr>
          <w:rFonts w:ascii="Times New Roman" w:hAnsi="Times New Roman"/>
          <w:sz w:val="24"/>
          <w:szCs w:val="24"/>
        </w:rPr>
      </w:pPr>
    </w:p>
    <w:p w14:paraId="29384209" w14:textId="77777777" w:rsidR="00D21165" w:rsidRDefault="00D21165" w:rsidP="00812D0A">
      <w:pPr>
        <w:ind w:firstLine="720"/>
        <w:jc w:val="both"/>
        <w:outlineLvl w:val="0"/>
        <w:rPr>
          <w:rFonts w:ascii="Times New Roman" w:hAnsi="Times New Roman"/>
          <w:sz w:val="24"/>
          <w:szCs w:val="24"/>
        </w:rPr>
      </w:pPr>
    </w:p>
    <w:p w14:paraId="6E4A1355" w14:textId="77777777" w:rsidR="00D21165" w:rsidRDefault="00D21165">
      <w:pPr>
        <w:jc w:val="both"/>
        <w:rPr>
          <w:rFonts w:ascii="Times New Roman" w:hAnsi="Times New Roman"/>
          <w:sz w:val="24"/>
          <w:szCs w:val="24"/>
        </w:rPr>
      </w:pPr>
    </w:p>
    <w:p w14:paraId="2AD48955" w14:textId="77777777" w:rsidR="00D21165" w:rsidRPr="00834617" w:rsidRDefault="00D21165">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36A5599F" w14:textId="77777777" w:rsidR="00D21165" w:rsidRPr="00DF5E87" w:rsidRDefault="00D21165">
      <w:pPr>
        <w:jc w:val="both"/>
        <w:rPr>
          <w:rFonts w:ascii="Times New Roman" w:hAnsi="Times New Roman"/>
          <w:sz w:val="32"/>
          <w:szCs w:val="32"/>
        </w:rPr>
      </w:pPr>
    </w:p>
    <w:p w14:paraId="006BF724" w14:textId="77777777" w:rsidR="00D21165" w:rsidRPr="00DF5E87" w:rsidRDefault="00D21165">
      <w:pPr>
        <w:jc w:val="both"/>
        <w:rPr>
          <w:rFonts w:ascii="Times New Roman" w:hAnsi="Times New Roman"/>
          <w:sz w:val="32"/>
          <w:szCs w:val="32"/>
        </w:rPr>
      </w:pPr>
    </w:p>
    <w:p w14:paraId="48F4D367"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Savivaldybės tarybos </w:t>
      </w:r>
    </w:p>
    <w:p w14:paraId="735F0084"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1EA3B50D" w14:textId="77777777" w:rsidR="00D21165" w:rsidRPr="00DF5E87" w:rsidRDefault="00D21165" w:rsidP="00820623">
      <w:pPr>
        <w:jc w:val="both"/>
        <w:rPr>
          <w:rFonts w:ascii="Times New Roman" w:hAnsi="Times New Roman"/>
          <w:sz w:val="32"/>
          <w:szCs w:val="32"/>
        </w:rPr>
      </w:pPr>
    </w:p>
    <w:p w14:paraId="0965792F" w14:textId="77777777" w:rsidR="00D21165" w:rsidRPr="00DF5E87" w:rsidRDefault="00D21165" w:rsidP="00820623">
      <w:pPr>
        <w:jc w:val="both"/>
        <w:rPr>
          <w:rFonts w:ascii="Times New Roman" w:hAnsi="Times New Roman"/>
          <w:sz w:val="32"/>
          <w:szCs w:val="32"/>
        </w:rPr>
      </w:pPr>
    </w:p>
    <w:p w14:paraId="14E6C22A" w14:textId="77777777" w:rsidR="00D21165" w:rsidRPr="00834617" w:rsidRDefault="00D21165" w:rsidP="00820623">
      <w:pPr>
        <w:jc w:val="both"/>
        <w:rPr>
          <w:rFonts w:ascii="Times New Roman" w:hAnsi="Times New Roman"/>
          <w:sz w:val="24"/>
          <w:szCs w:val="24"/>
        </w:rPr>
      </w:pPr>
    </w:p>
    <w:p w14:paraId="73B380AC" w14:textId="77777777" w:rsidR="00D21165" w:rsidRPr="00834617" w:rsidRDefault="00D21165"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D21165" w:rsidRPr="00834617" w:rsidSect="000649C0">
      <w:headerReference w:type="even" r:id="rId8"/>
      <w:headerReference w:type="default" r:id="rId9"/>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98BD8" w14:textId="77777777" w:rsidR="00E77661" w:rsidRDefault="00E77661">
      <w:r>
        <w:separator/>
      </w:r>
    </w:p>
  </w:endnote>
  <w:endnote w:type="continuationSeparator" w:id="0">
    <w:p w14:paraId="54930E91" w14:textId="77777777" w:rsidR="00E77661" w:rsidRDefault="00E77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CF1F5" w14:textId="77777777" w:rsidR="00E77661" w:rsidRDefault="00E77661">
      <w:r>
        <w:separator/>
      </w:r>
    </w:p>
  </w:footnote>
  <w:footnote w:type="continuationSeparator" w:id="0">
    <w:p w14:paraId="0F0D398C" w14:textId="77777777" w:rsidR="00E77661" w:rsidRDefault="00E77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5F"/>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A7E"/>
    <w:rsid w:val="00024DB8"/>
    <w:rsid w:val="00024E03"/>
    <w:rsid w:val="00025353"/>
    <w:rsid w:val="000254BA"/>
    <w:rsid w:val="000256BA"/>
    <w:rsid w:val="00025927"/>
    <w:rsid w:val="00025DE7"/>
    <w:rsid w:val="000263E1"/>
    <w:rsid w:val="00026551"/>
    <w:rsid w:val="00026865"/>
    <w:rsid w:val="000269EF"/>
    <w:rsid w:val="00026C6C"/>
    <w:rsid w:val="00026CDC"/>
    <w:rsid w:val="00027051"/>
    <w:rsid w:val="000270B6"/>
    <w:rsid w:val="000272FD"/>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50F"/>
    <w:rsid w:val="000517FB"/>
    <w:rsid w:val="000517FE"/>
    <w:rsid w:val="00051899"/>
    <w:rsid w:val="00051963"/>
    <w:rsid w:val="00051A98"/>
    <w:rsid w:val="00051B25"/>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FC"/>
    <w:rsid w:val="00065897"/>
    <w:rsid w:val="00065A49"/>
    <w:rsid w:val="00065A97"/>
    <w:rsid w:val="000662E8"/>
    <w:rsid w:val="00066944"/>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B3B"/>
    <w:rsid w:val="000D7BB1"/>
    <w:rsid w:val="000D7D9C"/>
    <w:rsid w:val="000D7E0C"/>
    <w:rsid w:val="000E0584"/>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D79"/>
    <w:rsid w:val="00105E03"/>
    <w:rsid w:val="00105E63"/>
    <w:rsid w:val="001064A8"/>
    <w:rsid w:val="0010669C"/>
    <w:rsid w:val="00106838"/>
    <w:rsid w:val="001072E2"/>
    <w:rsid w:val="00107314"/>
    <w:rsid w:val="00107608"/>
    <w:rsid w:val="00107A93"/>
    <w:rsid w:val="00107E30"/>
    <w:rsid w:val="00107F72"/>
    <w:rsid w:val="00110249"/>
    <w:rsid w:val="0011031E"/>
    <w:rsid w:val="00110362"/>
    <w:rsid w:val="001106A0"/>
    <w:rsid w:val="00110BBE"/>
    <w:rsid w:val="00110CEA"/>
    <w:rsid w:val="00110F6F"/>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32ED"/>
    <w:rsid w:val="0012371D"/>
    <w:rsid w:val="00123795"/>
    <w:rsid w:val="0012380E"/>
    <w:rsid w:val="00123858"/>
    <w:rsid w:val="00123991"/>
    <w:rsid w:val="00123BBF"/>
    <w:rsid w:val="00123CCE"/>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FAE"/>
    <w:rsid w:val="00136779"/>
    <w:rsid w:val="001367F1"/>
    <w:rsid w:val="00136B3C"/>
    <w:rsid w:val="00136F78"/>
    <w:rsid w:val="001371ED"/>
    <w:rsid w:val="001372ED"/>
    <w:rsid w:val="00137BFB"/>
    <w:rsid w:val="00137CA8"/>
    <w:rsid w:val="00137D3C"/>
    <w:rsid w:val="00137F0A"/>
    <w:rsid w:val="0014056A"/>
    <w:rsid w:val="001407BB"/>
    <w:rsid w:val="001407C2"/>
    <w:rsid w:val="00140817"/>
    <w:rsid w:val="00140D1C"/>
    <w:rsid w:val="00140F50"/>
    <w:rsid w:val="0014108B"/>
    <w:rsid w:val="001413D6"/>
    <w:rsid w:val="001414AD"/>
    <w:rsid w:val="001419D6"/>
    <w:rsid w:val="00141AB8"/>
    <w:rsid w:val="00141C2E"/>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1F3"/>
    <w:rsid w:val="001615C8"/>
    <w:rsid w:val="001617C8"/>
    <w:rsid w:val="00161D7B"/>
    <w:rsid w:val="00162644"/>
    <w:rsid w:val="00162977"/>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D7"/>
    <w:rsid w:val="00171C8C"/>
    <w:rsid w:val="00171D26"/>
    <w:rsid w:val="00171DCC"/>
    <w:rsid w:val="00171EDA"/>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73E"/>
    <w:rsid w:val="0018583C"/>
    <w:rsid w:val="0018593D"/>
    <w:rsid w:val="00185EE9"/>
    <w:rsid w:val="00185F35"/>
    <w:rsid w:val="00185FD1"/>
    <w:rsid w:val="0018616E"/>
    <w:rsid w:val="00186408"/>
    <w:rsid w:val="00186D12"/>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7CB"/>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7F6"/>
    <w:rsid w:val="00221BAB"/>
    <w:rsid w:val="002228F3"/>
    <w:rsid w:val="00222DD9"/>
    <w:rsid w:val="00222F22"/>
    <w:rsid w:val="00222F57"/>
    <w:rsid w:val="00222F8D"/>
    <w:rsid w:val="0022300E"/>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634"/>
    <w:rsid w:val="00235C33"/>
    <w:rsid w:val="00235FFF"/>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9D4"/>
    <w:rsid w:val="00246A5D"/>
    <w:rsid w:val="00246FF7"/>
    <w:rsid w:val="00246FF9"/>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036"/>
    <w:rsid w:val="002540EF"/>
    <w:rsid w:val="00254374"/>
    <w:rsid w:val="002543A3"/>
    <w:rsid w:val="002543FE"/>
    <w:rsid w:val="00254B4E"/>
    <w:rsid w:val="00254C44"/>
    <w:rsid w:val="00254CB1"/>
    <w:rsid w:val="00254E30"/>
    <w:rsid w:val="00254E32"/>
    <w:rsid w:val="00254EED"/>
    <w:rsid w:val="00255436"/>
    <w:rsid w:val="002556F8"/>
    <w:rsid w:val="002558C0"/>
    <w:rsid w:val="002559C1"/>
    <w:rsid w:val="00255B78"/>
    <w:rsid w:val="00255CD5"/>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71B"/>
    <w:rsid w:val="0026272B"/>
    <w:rsid w:val="00262779"/>
    <w:rsid w:val="00262AB3"/>
    <w:rsid w:val="00262D69"/>
    <w:rsid w:val="00262F0A"/>
    <w:rsid w:val="00263191"/>
    <w:rsid w:val="00263265"/>
    <w:rsid w:val="0026392C"/>
    <w:rsid w:val="00263990"/>
    <w:rsid w:val="00263A21"/>
    <w:rsid w:val="00263BE1"/>
    <w:rsid w:val="00263CF4"/>
    <w:rsid w:val="00264043"/>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C9B"/>
    <w:rsid w:val="00271F34"/>
    <w:rsid w:val="0027241D"/>
    <w:rsid w:val="002725C7"/>
    <w:rsid w:val="00272622"/>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816"/>
    <w:rsid w:val="002A19BC"/>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3DB"/>
    <w:rsid w:val="002B155B"/>
    <w:rsid w:val="002B173B"/>
    <w:rsid w:val="002B17F5"/>
    <w:rsid w:val="002B18F8"/>
    <w:rsid w:val="002B1CE9"/>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B2"/>
    <w:rsid w:val="002F32F5"/>
    <w:rsid w:val="002F333C"/>
    <w:rsid w:val="002F340F"/>
    <w:rsid w:val="002F3452"/>
    <w:rsid w:val="002F356F"/>
    <w:rsid w:val="002F3A8E"/>
    <w:rsid w:val="002F3C8A"/>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4FE"/>
    <w:rsid w:val="00313690"/>
    <w:rsid w:val="00313742"/>
    <w:rsid w:val="00313B8E"/>
    <w:rsid w:val="00313D38"/>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14"/>
    <w:rsid w:val="0034753C"/>
    <w:rsid w:val="003475CF"/>
    <w:rsid w:val="00347CAA"/>
    <w:rsid w:val="00347EBE"/>
    <w:rsid w:val="003500B6"/>
    <w:rsid w:val="00350231"/>
    <w:rsid w:val="00350616"/>
    <w:rsid w:val="003508DB"/>
    <w:rsid w:val="00350ACB"/>
    <w:rsid w:val="00350B11"/>
    <w:rsid w:val="00350E2E"/>
    <w:rsid w:val="00350EE3"/>
    <w:rsid w:val="00351230"/>
    <w:rsid w:val="00351388"/>
    <w:rsid w:val="003514C7"/>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702"/>
    <w:rsid w:val="00376717"/>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535"/>
    <w:rsid w:val="003E0644"/>
    <w:rsid w:val="003E06DD"/>
    <w:rsid w:val="003E0AD6"/>
    <w:rsid w:val="003E0E4F"/>
    <w:rsid w:val="003E14DB"/>
    <w:rsid w:val="003E1848"/>
    <w:rsid w:val="003E1AD5"/>
    <w:rsid w:val="003E1BB5"/>
    <w:rsid w:val="003E21FE"/>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4055A"/>
    <w:rsid w:val="004412F9"/>
    <w:rsid w:val="004415C7"/>
    <w:rsid w:val="00441A9C"/>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3481"/>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20A"/>
    <w:rsid w:val="0046642C"/>
    <w:rsid w:val="0046647F"/>
    <w:rsid w:val="004666F5"/>
    <w:rsid w:val="004666FF"/>
    <w:rsid w:val="004669D5"/>
    <w:rsid w:val="00466A4D"/>
    <w:rsid w:val="00466BE8"/>
    <w:rsid w:val="00466D56"/>
    <w:rsid w:val="00466E89"/>
    <w:rsid w:val="00466F76"/>
    <w:rsid w:val="0046712B"/>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6908"/>
    <w:rsid w:val="004871EE"/>
    <w:rsid w:val="00487322"/>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43D"/>
    <w:rsid w:val="00496CFD"/>
    <w:rsid w:val="00496DEA"/>
    <w:rsid w:val="00497026"/>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E8"/>
    <w:rsid w:val="004C22CD"/>
    <w:rsid w:val="004C26FA"/>
    <w:rsid w:val="004C275E"/>
    <w:rsid w:val="004C27E0"/>
    <w:rsid w:val="004C288E"/>
    <w:rsid w:val="004C29C7"/>
    <w:rsid w:val="004C2A76"/>
    <w:rsid w:val="004C2BE6"/>
    <w:rsid w:val="004C327B"/>
    <w:rsid w:val="004C35ED"/>
    <w:rsid w:val="004C383F"/>
    <w:rsid w:val="004C389D"/>
    <w:rsid w:val="004C3CFD"/>
    <w:rsid w:val="004C3DEA"/>
    <w:rsid w:val="004C4300"/>
    <w:rsid w:val="004C43AB"/>
    <w:rsid w:val="004C4B6A"/>
    <w:rsid w:val="004C4B6F"/>
    <w:rsid w:val="004C4E20"/>
    <w:rsid w:val="004C53B1"/>
    <w:rsid w:val="004C55C2"/>
    <w:rsid w:val="004C5735"/>
    <w:rsid w:val="004C5856"/>
    <w:rsid w:val="004C5C0E"/>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6C04"/>
    <w:rsid w:val="004D79C7"/>
    <w:rsid w:val="004D7BEF"/>
    <w:rsid w:val="004D7CFD"/>
    <w:rsid w:val="004D7F11"/>
    <w:rsid w:val="004D7FE5"/>
    <w:rsid w:val="004E07F3"/>
    <w:rsid w:val="004E08CC"/>
    <w:rsid w:val="004E09AE"/>
    <w:rsid w:val="004E0A00"/>
    <w:rsid w:val="004E0AF1"/>
    <w:rsid w:val="004E0E06"/>
    <w:rsid w:val="004E10A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4B"/>
    <w:rsid w:val="0056454E"/>
    <w:rsid w:val="005645CC"/>
    <w:rsid w:val="00564954"/>
    <w:rsid w:val="0056497B"/>
    <w:rsid w:val="00564DB0"/>
    <w:rsid w:val="00564E84"/>
    <w:rsid w:val="00564EC6"/>
    <w:rsid w:val="005650E6"/>
    <w:rsid w:val="005662FA"/>
    <w:rsid w:val="0056632C"/>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86"/>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736A"/>
    <w:rsid w:val="00577611"/>
    <w:rsid w:val="005777FB"/>
    <w:rsid w:val="005779FA"/>
    <w:rsid w:val="00577A08"/>
    <w:rsid w:val="005803C1"/>
    <w:rsid w:val="005804C0"/>
    <w:rsid w:val="00580504"/>
    <w:rsid w:val="00580641"/>
    <w:rsid w:val="005808DE"/>
    <w:rsid w:val="00580D70"/>
    <w:rsid w:val="00580EFB"/>
    <w:rsid w:val="00580FF2"/>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7E4"/>
    <w:rsid w:val="005938C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3AC6"/>
    <w:rsid w:val="005B3C07"/>
    <w:rsid w:val="005B3C90"/>
    <w:rsid w:val="005B3E23"/>
    <w:rsid w:val="005B4059"/>
    <w:rsid w:val="005B4296"/>
    <w:rsid w:val="005B42B1"/>
    <w:rsid w:val="005B45EB"/>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148"/>
    <w:rsid w:val="005C22CB"/>
    <w:rsid w:val="005C2906"/>
    <w:rsid w:val="005C2A7F"/>
    <w:rsid w:val="005C2BB8"/>
    <w:rsid w:val="005C2C1B"/>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FA0"/>
    <w:rsid w:val="005D125C"/>
    <w:rsid w:val="005D12C3"/>
    <w:rsid w:val="005D1605"/>
    <w:rsid w:val="005D16FC"/>
    <w:rsid w:val="005D191D"/>
    <w:rsid w:val="005D1E25"/>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4A3"/>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B4A"/>
    <w:rsid w:val="0062476A"/>
    <w:rsid w:val="00625068"/>
    <w:rsid w:val="0062563B"/>
    <w:rsid w:val="00625649"/>
    <w:rsid w:val="00625B2D"/>
    <w:rsid w:val="00625B93"/>
    <w:rsid w:val="00625E5D"/>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362"/>
    <w:rsid w:val="006525B7"/>
    <w:rsid w:val="00652CEB"/>
    <w:rsid w:val="00652E22"/>
    <w:rsid w:val="00652F55"/>
    <w:rsid w:val="00653097"/>
    <w:rsid w:val="006534D6"/>
    <w:rsid w:val="006538FB"/>
    <w:rsid w:val="00653956"/>
    <w:rsid w:val="00653AD6"/>
    <w:rsid w:val="00653D47"/>
    <w:rsid w:val="00653E4C"/>
    <w:rsid w:val="00653E65"/>
    <w:rsid w:val="006540B1"/>
    <w:rsid w:val="0065437E"/>
    <w:rsid w:val="0065461E"/>
    <w:rsid w:val="00654632"/>
    <w:rsid w:val="00654935"/>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FA"/>
    <w:rsid w:val="00675959"/>
    <w:rsid w:val="006759C3"/>
    <w:rsid w:val="00675B93"/>
    <w:rsid w:val="00675EBF"/>
    <w:rsid w:val="0067607D"/>
    <w:rsid w:val="0067650E"/>
    <w:rsid w:val="00676AF4"/>
    <w:rsid w:val="00676B0B"/>
    <w:rsid w:val="00677134"/>
    <w:rsid w:val="006775A0"/>
    <w:rsid w:val="006775CF"/>
    <w:rsid w:val="006778EE"/>
    <w:rsid w:val="00677A3A"/>
    <w:rsid w:val="00677A64"/>
    <w:rsid w:val="00677C7A"/>
    <w:rsid w:val="0068003A"/>
    <w:rsid w:val="00680192"/>
    <w:rsid w:val="006801DE"/>
    <w:rsid w:val="00680356"/>
    <w:rsid w:val="00680400"/>
    <w:rsid w:val="00680719"/>
    <w:rsid w:val="0068082E"/>
    <w:rsid w:val="006808B8"/>
    <w:rsid w:val="00680A7B"/>
    <w:rsid w:val="00680B26"/>
    <w:rsid w:val="00680D84"/>
    <w:rsid w:val="00680EA8"/>
    <w:rsid w:val="00680FB1"/>
    <w:rsid w:val="00681018"/>
    <w:rsid w:val="006810B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91"/>
    <w:rsid w:val="006A03D4"/>
    <w:rsid w:val="006A049F"/>
    <w:rsid w:val="006A11C9"/>
    <w:rsid w:val="006A1277"/>
    <w:rsid w:val="006A150F"/>
    <w:rsid w:val="006A15ED"/>
    <w:rsid w:val="006A1A23"/>
    <w:rsid w:val="006A1A45"/>
    <w:rsid w:val="006A216D"/>
    <w:rsid w:val="006A25D1"/>
    <w:rsid w:val="006A2747"/>
    <w:rsid w:val="006A2832"/>
    <w:rsid w:val="006A2B7F"/>
    <w:rsid w:val="006A2CAE"/>
    <w:rsid w:val="006A2D1F"/>
    <w:rsid w:val="006A329B"/>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4"/>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EE"/>
    <w:rsid w:val="006D13F0"/>
    <w:rsid w:val="006D16A2"/>
    <w:rsid w:val="006D17A4"/>
    <w:rsid w:val="006D18E8"/>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F5E"/>
    <w:rsid w:val="006D716A"/>
    <w:rsid w:val="006D7467"/>
    <w:rsid w:val="006D7953"/>
    <w:rsid w:val="006D7AA8"/>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C86"/>
    <w:rsid w:val="006E30BA"/>
    <w:rsid w:val="006E34BA"/>
    <w:rsid w:val="006E353A"/>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65A6"/>
    <w:rsid w:val="006E68C3"/>
    <w:rsid w:val="006E6A4D"/>
    <w:rsid w:val="006E6C8B"/>
    <w:rsid w:val="006E7038"/>
    <w:rsid w:val="006E7125"/>
    <w:rsid w:val="006E724C"/>
    <w:rsid w:val="006E7254"/>
    <w:rsid w:val="006E72DB"/>
    <w:rsid w:val="006E730E"/>
    <w:rsid w:val="006E76DE"/>
    <w:rsid w:val="006E7776"/>
    <w:rsid w:val="006E7BC4"/>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61A0"/>
    <w:rsid w:val="00706291"/>
    <w:rsid w:val="007063E0"/>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688"/>
    <w:rsid w:val="007126C3"/>
    <w:rsid w:val="007126F2"/>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E5"/>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3F7"/>
    <w:rsid w:val="007407D0"/>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E9F"/>
    <w:rsid w:val="00782106"/>
    <w:rsid w:val="00782236"/>
    <w:rsid w:val="007822EE"/>
    <w:rsid w:val="00782576"/>
    <w:rsid w:val="007825ED"/>
    <w:rsid w:val="00782AA4"/>
    <w:rsid w:val="00782CEB"/>
    <w:rsid w:val="00783061"/>
    <w:rsid w:val="00783070"/>
    <w:rsid w:val="0078367F"/>
    <w:rsid w:val="007836A1"/>
    <w:rsid w:val="0078385D"/>
    <w:rsid w:val="00783A6A"/>
    <w:rsid w:val="00783AA2"/>
    <w:rsid w:val="00783CD2"/>
    <w:rsid w:val="00784158"/>
    <w:rsid w:val="00784203"/>
    <w:rsid w:val="0078432C"/>
    <w:rsid w:val="007849B6"/>
    <w:rsid w:val="007849C0"/>
    <w:rsid w:val="00785096"/>
    <w:rsid w:val="00785098"/>
    <w:rsid w:val="007855C3"/>
    <w:rsid w:val="0078562E"/>
    <w:rsid w:val="007857A7"/>
    <w:rsid w:val="007859D3"/>
    <w:rsid w:val="00785B8B"/>
    <w:rsid w:val="00785D9C"/>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6A25"/>
    <w:rsid w:val="007B7D6B"/>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EA6"/>
    <w:rsid w:val="007D6189"/>
    <w:rsid w:val="007D64C9"/>
    <w:rsid w:val="007D64F3"/>
    <w:rsid w:val="007D67C1"/>
    <w:rsid w:val="007D6A59"/>
    <w:rsid w:val="007D6E4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AE3"/>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938"/>
    <w:rsid w:val="007F4BD4"/>
    <w:rsid w:val="007F4D1E"/>
    <w:rsid w:val="007F4DF1"/>
    <w:rsid w:val="007F5015"/>
    <w:rsid w:val="007F50BA"/>
    <w:rsid w:val="007F5A49"/>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6023"/>
    <w:rsid w:val="00836048"/>
    <w:rsid w:val="00836853"/>
    <w:rsid w:val="008369F3"/>
    <w:rsid w:val="00836A2A"/>
    <w:rsid w:val="00836B9E"/>
    <w:rsid w:val="00836FB7"/>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09E"/>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0E"/>
    <w:rsid w:val="00874928"/>
    <w:rsid w:val="00874946"/>
    <w:rsid w:val="00874E33"/>
    <w:rsid w:val="00874F02"/>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6EB"/>
    <w:rsid w:val="00892C4F"/>
    <w:rsid w:val="00892E4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DE"/>
    <w:rsid w:val="00897F62"/>
    <w:rsid w:val="00897FC7"/>
    <w:rsid w:val="008A0331"/>
    <w:rsid w:val="008A05FC"/>
    <w:rsid w:val="008A0AC0"/>
    <w:rsid w:val="008A0DC8"/>
    <w:rsid w:val="008A0E6A"/>
    <w:rsid w:val="008A0F97"/>
    <w:rsid w:val="008A11A9"/>
    <w:rsid w:val="008A1293"/>
    <w:rsid w:val="008A13F7"/>
    <w:rsid w:val="008A14D4"/>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30C7"/>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5B4F"/>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A94"/>
    <w:rsid w:val="009442E9"/>
    <w:rsid w:val="00944392"/>
    <w:rsid w:val="009444BD"/>
    <w:rsid w:val="00944F73"/>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1F5B"/>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DA4"/>
    <w:rsid w:val="00977E61"/>
    <w:rsid w:val="0098006F"/>
    <w:rsid w:val="0098011B"/>
    <w:rsid w:val="009808E4"/>
    <w:rsid w:val="009809E5"/>
    <w:rsid w:val="00980AC0"/>
    <w:rsid w:val="00980DB8"/>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C3A"/>
    <w:rsid w:val="00990D06"/>
    <w:rsid w:val="00990F22"/>
    <w:rsid w:val="00990F82"/>
    <w:rsid w:val="0099103D"/>
    <w:rsid w:val="0099121B"/>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B04"/>
    <w:rsid w:val="00995B30"/>
    <w:rsid w:val="00995B63"/>
    <w:rsid w:val="00995BAA"/>
    <w:rsid w:val="00995D57"/>
    <w:rsid w:val="00995E7C"/>
    <w:rsid w:val="00995E86"/>
    <w:rsid w:val="00995FC6"/>
    <w:rsid w:val="00995FF2"/>
    <w:rsid w:val="0099601A"/>
    <w:rsid w:val="00996386"/>
    <w:rsid w:val="00996645"/>
    <w:rsid w:val="00996996"/>
    <w:rsid w:val="00996A6A"/>
    <w:rsid w:val="00996C0F"/>
    <w:rsid w:val="00996E94"/>
    <w:rsid w:val="00996F47"/>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97A"/>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A74A6"/>
    <w:rsid w:val="009A7728"/>
    <w:rsid w:val="009B020D"/>
    <w:rsid w:val="009B0225"/>
    <w:rsid w:val="009B07FA"/>
    <w:rsid w:val="009B0A38"/>
    <w:rsid w:val="009B17EF"/>
    <w:rsid w:val="009B1869"/>
    <w:rsid w:val="009B1891"/>
    <w:rsid w:val="009B18F1"/>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7A3"/>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AE4"/>
    <w:rsid w:val="009D5B5C"/>
    <w:rsid w:val="009D6035"/>
    <w:rsid w:val="009D60A6"/>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D91"/>
    <w:rsid w:val="00A002C0"/>
    <w:rsid w:val="00A0047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826"/>
    <w:rsid w:val="00A16955"/>
    <w:rsid w:val="00A169CB"/>
    <w:rsid w:val="00A16B40"/>
    <w:rsid w:val="00A16DE6"/>
    <w:rsid w:val="00A17040"/>
    <w:rsid w:val="00A1705B"/>
    <w:rsid w:val="00A17363"/>
    <w:rsid w:val="00A17566"/>
    <w:rsid w:val="00A175FD"/>
    <w:rsid w:val="00A1763C"/>
    <w:rsid w:val="00A17DBA"/>
    <w:rsid w:val="00A17E85"/>
    <w:rsid w:val="00A17FBD"/>
    <w:rsid w:val="00A20047"/>
    <w:rsid w:val="00A2025A"/>
    <w:rsid w:val="00A20343"/>
    <w:rsid w:val="00A205D1"/>
    <w:rsid w:val="00A2071B"/>
    <w:rsid w:val="00A20936"/>
    <w:rsid w:val="00A20A92"/>
    <w:rsid w:val="00A20B8F"/>
    <w:rsid w:val="00A21044"/>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7FE"/>
    <w:rsid w:val="00A33BAB"/>
    <w:rsid w:val="00A33BDE"/>
    <w:rsid w:val="00A33C35"/>
    <w:rsid w:val="00A33D1D"/>
    <w:rsid w:val="00A34619"/>
    <w:rsid w:val="00A34745"/>
    <w:rsid w:val="00A34D65"/>
    <w:rsid w:val="00A34E74"/>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C55"/>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3F3"/>
    <w:rsid w:val="00A454B7"/>
    <w:rsid w:val="00A45676"/>
    <w:rsid w:val="00A45717"/>
    <w:rsid w:val="00A461BE"/>
    <w:rsid w:val="00A461FB"/>
    <w:rsid w:val="00A464CF"/>
    <w:rsid w:val="00A46818"/>
    <w:rsid w:val="00A46820"/>
    <w:rsid w:val="00A468DF"/>
    <w:rsid w:val="00A46EF1"/>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31AB"/>
    <w:rsid w:val="00A633F1"/>
    <w:rsid w:val="00A635FD"/>
    <w:rsid w:val="00A6366A"/>
    <w:rsid w:val="00A636C9"/>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6383"/>
    <w:rsid w:val="00A963C2"/>
    <w:rsid w:val="00A9653D"/>
    <w:rsid w:val="00A9674E"/>
    <w:rsid w:val="00A96806"/>
    <w:rsid w:val="00A969D5"/>
    <w:rsid w:val="00A96C25"/>
    <w:rsid w:val="00A97225"/>
    <w:rsid w:val="00A9729C"/>
    <w:rsid w:val="00A9787C"/>
    <w:rsid w:val="00A97AE4"/>
    <w:rsid w:val="00A97AEC"/>
    <w:rsid w:val="00A97B01"/>
    <w:rsid w:val="00A97CA0"/>
    <w:rsid w:val="00AA01BF"/>
    <w:rsid w:val="00AA0404"/>
    <w:rsid w:val="00AA0409"/>
    <w:rsid w:val="00AA04C8"/>
    <w:rsid w:val="00AA068F"/>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31F9"/>
    <w:rsid w:val="00AB33D3"/>
    <w:rsid w:val="00AB3534"/>
    <w:rsid w:val="00AB37DA"/>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402"/>
    <w:rsid w:val="00AD0629"/>
    <w:rsid w:val="00AD0735"/>
    <w:rsid w:val="00AD07E0"/>
    <w:rsid w:val="00AD088A"/>
    <w:rsid w:val="00AD09AC"/>
    <w:rsid w:val="00AD0A28"/>
    <w:rsid w:val="00AD0EE0"/>
    <w:rsid w:val="00AD1264"/>
    <w:rsid w:val="00AD20F0"/>
    <w:rsid w:val="00AD2363"/>
    <w:rsid w:val="00AD257E"/>
    <w:rsid w:val="00AD266D"/>
    <w:rsid w:val="00AD2784"/>
    <w:rsid w:val="00AD2BBC"/>
    <w:rsid w:val="00AD2C54"/>
    <w:rsid w:val="00AD2E3C"/>
    <w:rsid w:val="00AD2E7B"/>
    <w:rsid w:val="00AD3237"/>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5009"/>
    <w:rsid w:val="00AE53AA"/>
    <w:rsid w:val="00AE5475"/>
    <w:rsid w:val="00AE55B3"/>
    <w:rsid w:val="00AE5A9F"/>
    <w:rsid w:val="00AE5B18"/>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518"/>
    <w:rsid w:val="00B16636"/>
    <w:rsid w:val="00B17202"/>
    <w:rsid w:val="00B172CC"/>
    <w:rsid w:val="00B175F4"/>
    <w:rsid w:val="00B17635"/>
    <w:rsid w:val="00B17CC6"/>
    <w:rsid w:val="00B17D60"/>
    <w:rsid w:val="00B17EE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106"/>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F1"/>
    <w:rsid w:val="00B41016"/>
    <w:rsid w:val="00B4147C"/>
    <w:rsid w:val="00B41DF3"/>
    <w:rsid w:val="00B41E56"/>
    <w:rsid w:val="00B41F2B"/>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11A"/>
    <w:rsid w:val="00B532C2"/>
    <w:rsid w:val="00B534B9"/>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556"/>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9BF"/>
    <w:rsid w:val="00B77C0E"/>
    <w:rsid w:val="00B77CDB"/>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E33"/>
    <w:rsid w:val="00BA0F4E"/>
    <w:rsid w:val="00BA0F5C"/>
    <w:rsid w:val="00BA1075"/>
    <w:rsid w:val="00BA1098"/>
    <w:rsid w:val="00BA1150"/>
    <w:rsid w:val="00BA1184"/>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677"/>
    <w:rsid w:val="00BB1A18"/>
    <w:rsid w:val="00BB1ABD"/>
    <w:rsid w:val="00BB1AFB"/>
    <w:rsid w:val="00BB1B05"/>
    <w:rsid w:val="00BB1EC6"/>
    <w:rsid w:val="00BB2172"/>
    <w:rsid w:val="00BB27CC"/>
    <w:rsid w:val="00BB2B23"/>
    <w:rsid w:val="00BB2EF4"/>
    <w:rsid w:val="00BB2F6C"/>
    <w:rsid w:val="00BB32B0"/>
    <w:rsid w:val="00BB32DF"/>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6EAD"/>
    <w:rsid w:val="00BB7367"/>
    <w:rsid w:val="00BB73DF"/>
    <w:rsid w:val="00BB74FE"/>
    <w:rsid w:val="00BB76C3"/>
    <w:rsid w:val="00BB7780"/>
    <w:rsid w:val="00BB79B7"/>
    <w:rsid w:val="00BB7A64"/>
    <w:rsid w:val="00BB7AEF"/>
    <w:rsid w:val="00BB7E8A"/>
    <w:rsid w:val="00BB7F39"/>
    <w:rsid w:val="00BC0177"/>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A9F"/>
    <w:rsid w:val="00BD3D73"/>
    <w:rsid w:val="00BD3FF4"/>
    <w:rsid w:val="00BD407C"/>
    <w:rsid w:val="00BD40F0"/>
    <w:rsid w:val="00BD4147"/>
    <w:rsid w:val="00BD4360"/>
    <w:rsid w:val="00BD4912"/>
    <w:rsid w:val="00BD4A4F"/>
    <w:rsid w:val="00BD4AFC"/>
    <w:rsid w:val="00BD4D63"/>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F2E"/>
    <w:rsid w:val="00BE0F9E"/>
    <w:rsid w:val="00BE17BC"/>
    <w:rsid w:val="00BE1863"/>
    <w:rsid w:val="00BE1932"/>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5A4"/>
    <w:rsid w:val="00BF75BF"/>
    <w:rsid w:val="00BF7689"/>
    <w:rsid w:val="00BF7982"/>
    <w:rsid w:val="00BF7B66"/>
    <w:rsid w:val="00BF7C38"/>
    <w:rsid w:val="00BF7FF8"/>
    <w:rsid w:val="00C00127"/>
    <w:rsid w:val="00C0022E"/>
    <w:rsid w:val="00C00970"/>
    <w:rsid w:val="00C00A0A"/>
    <w:rsid w:val="00C00AF8"/>
    <w:rsid w:val="00C00B2A"/>
    <w:rsid w:val="00C00E80"/>
    <w:rsid w:val="00C00F9C"/>
    <w:rsid w:val="00C0131B"/>
    <w:rsid w:val="00C01395"/>
    <w:rsid w:val="00C015CA"/>
    <w:rsid w:val="00C0160D"/>
    <w:rsid w:val="00C02032"/>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28"/>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E2A"/>
    <w:rsid w:val="00C778E5"/>
    <w:rsid w:val="00C77B74"/>
    <w:rsid w:val="00C77DAD"/>
    <w:rsid w:val="00C77DFA"/>
    <w:rsid w:val="00C77F65"/>
    <w:rsid w:val="00C8016C"/>
    <w:rsid w:val="00C806B5"/>
    <w:rsid w:val="00C8083B"/>
    <w:rsid w:val="00C8085C"/>
    <w:rsid w:val="00C80AF5"/>
    <w:rsid w:val="00C810FE"/>
    <w:rsid w:val="00C81115"/>
    <w:rsid w:val="00C81FC8"/>
    <w:rsid w:val="00C82122"/>
    <w:rsid w:val="00C821AD"/>
    <w:rsid w:val="00C822F6"/>
    <w:rsid w:val="00C82364"/>
    <w:rsid w:val="00C82561"/>
    <w:rsid w:val="00C825FA"/>
    <w:rsid w:val="00C828E4"/>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189"/>
    <w:rsid w:val="00C90451"/>
    <w:rsid w:val="00C904F7"/>
    <w:rsid w:val="00C906BD"/>
    <w:rsid w:val="00C90947"/>
    <w:rsid w:val="00C90CB2"/>
    <w:rsid w:val="00C90CF1"/>
    <w:rsid w:val="00C90FF8"/>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C69"/>
    <w:rsid w:val="00CB4DC8"/>
    <w:rsid w:val="00CB4E26"/>
    <w:rsid w:val="00CB525B"/>
    <w:rsid w:val="00CB52CA"/>
    <w:rsid w:val="00CB5891"/>
    <w:rsid w:val="00CB5B4D"/>
    <w:rsid w:val="00CB5B8D"/>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981"/>
    <w:rsid w:val="00CF2E30"/>
    <w:rsid w:val="00CF2FF2"/>
    <w:rsid w:val="00CF30D9"/>
    <w:rsid w:val="00CF321D"/>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6029"/>
    <w:rsid w:val="00CF60B6"/>
    <w:rsid w:val="00CF60E7"/>
    <w:rsid w:val="00CF61E4"/>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8F8"/>
    <w:rsid w:val="00D14274"/>
    <w:rsid w:val="00D142F5"/>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D83"/>
    <w:rsid w:val="00D33EAB"/>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89C"/>
    <w:rsid w:val="00D52945"/>
    <w:rsid w:val="00D52B23"/>
    <w:rsid w:val="00D52B5B"/>
    <w:rsid w:val="00D52C30"/>
    <w:rsid w:val="00D53050"/>
    <w:rsid w:val="00D53464"/>
    <w:rsid w:val="00D5375F"/>
    <w:rsid w:val="00D53791"/>
    <w:rsid w:val="00D537DC"/>
    <w:rsid w:val="00D5390C"/>
    <w:rsid w:val="00D53F21"/>
    <w:rsid w:val="00D53FF9"/>
    <w:rsid w:val="00D540AC"/>
    <w:rsid w:val="00D54547"/>
    <w:rsid w:val="00D5470B"/>
    <w:rsid w:val="00D54DD4"/>
    <w:rsid w:val="00D5603F"/>
    <w:rsid w:val="00D5604B"/>
    <w:rsid w:val="00D56064"/>
    <w:rsid w:val="00D569DE"/>
    <w:rsid w:val="00D56B29"/>
    <w:rsid w:val="00D56B35"/>
    <w:rsid w:val="00D56C10"/>
    <w:rsid w:val="00D56E68"/>
    <w:rsid w:val="00D57057"/>
    <w:rsid w:val="00D573B5"/>
    <w:rsid w:val="00D5782B"/>
    <w:rsid w:val="00D578E5"/>
    <w:rsid w:val="00D57ABD"/>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3E04"/>
    <w:rsid w:val="00D64025"/>
    <w:rsid w:val="00D64105"/>
    <w:rsid w:val="00D6412A"/>
    <w:rsid w:val="00D644A7"/>
    <w:rsid w:val="00D650D8"/>
    <w:rsid w:val="00D6510E"/>
    <w:rsid w:val="00D65457"/>
    <w:rsid w:val="00D6598D"/>
    <w:rsid w:val="00D662E7"/>
    <w:rsid w:val="00D663F2"/>
    <w:rsid w:val="00D665A2"/>
    <w:rsid w:val="00D66603"/>
    <w:rsid w:val="00D66670"/>
    <w:rsid w:val="00D6677A"/>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C81"/>
    <w:rsid w:val="00D87D17"/>
    <w:rsid w:val="00D87DC1"/>
    <w:rsid w:val="00D87EDD"/>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B88"/>
    <w:rsid w:val="00DE0E88"/>
    <w:rsid w:val="00DE0F90"/>
    <w:rsid w:val="00DE169E"/>
    <w:rsid w:val="00DE16C6"/>
    <w:rsid w:val="00DE18AB"/>
    <w:rsid w:val="00DE1AD1"/>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4E49"/>
    <w:rsid w:val="00DE521D"/>
    <w:rsid w:val="00DE572B"/>
    <w:rsid w:val="00DE57DD"/>
    <w:rsid w:val="00DE596B"/>
    <w:rsid w:val="00DE5B69"/>
    <w:rsid w:val="00DE5BD8"/>
    <w:rsid w:val="00DE5FE4"/>
    <w:rsid w:val="00DE681D"/>
    <w:rsid w:val="00DE693F"/>
    <w:rsid w:val="00DE6C3E"/>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335"/>
    <w:rsid w:val="00E0441C"/>
    <w:rsid w:val="00E04A35"/>
    <w:rsid w:val="00E04B74"/>
    <w:rsid w:val="00E04FD6"/>
    <w:rsid w:val="00E050F6"/>
    <w:rsid w:val="00E0521C"/>
    <w:rsid w:val="00E055E0"/>
    <w:rsid w:val="00E055F5"/>
    <w:rsid w:val="00E05623"/>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DF8"/>
    <w:rsid w:val="00E17EBC"/>
    <w:rsid w:val="00E20039"/>
    <w:rsid w:val="00E20095"/>
    <w:rsid w:val="00E205E4"/>
    <w:rsid w:val="00E20675"/>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645"/>
    <w:rsid w:val="00E24C75"/>
    <w:rsid w:val="00E24D72"/>
    <w:rsid w:val="00E24F14"/>
    <w:rsid w:val="00E25181"/>
    <w:rsid w:val="00E25195"/>
    <w:rsid w:val="00E25526"/>
    <w:rsid w:val="00E25E0A"/>
    <w:rsid w:val="00E26C8D"/>
    <w:rsid w:val="00E27413"/>
    <w:rsid w:val="00E275D7"/>
    <w:rsid w:val="00E275E4"/>
    <w:rsid w:val="00E2771D"/>
    <w:rsid w:val="00E2786B"/>
    <w:rsid w:val="00E2787B"/>
    <w:rsid w:val="00E278C5"/>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5D4"/>
    <w:rsid w:val="00E339BC"/>
    <w:rsid w:val="00E33B51"/>
    <w:rsid w:val="00E33D6B"/>
    <w:rsid w:val="00E33DA1"/>
    <w:rsid w:val="00E33E05"/>
    <w:rsid w:val="00E34734"/>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C01"/>
    <w:rsid w:val="00E62DBA"/>
    <w:rsid w:val="00E63717"/>
    <w:rsid w:val="00E63D77"/>
    <w:rsid w:val="00E640B0"/>
    <w:rsid w:val="00E64457"/>
    <w:rsid w:val="00E64886"/>
    <w:rsid w:val="00E6488F"/>
    <w:rsid w:val="00E64C37"/>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D38"/>
    <w:rsid w:val="00EB3DE4"/>
    <w:rsid w:val="00EB436D"/>
    <w:rsid w:val="00EB4582"/>
    <w:rsid w:val="00EB4653"/>
    <w:rsid w:val="00EB466C"/>
    <w:rsid w:val="00EB4747"/>
    <w:rsid w:val="00EB485B"/>
    <w:rsid w:val="00EB48FA"/>
    <w:rsid w:val="00EB5192"/>
    <w:rsid w:val="00EB538E"/>
    <w:rsid w:val="00EB55F4"/>
    <w:rsid w:val="00EB5C87"/>
    <w:rsid w:val="00EB6533"/>
    <w:rsid w:val="00EB653B"/>
    <w:rsid w:val="00EB6791"/>
    <w:rsid w:val="00EB6A4A"/>
    <w:rsid w:val="00EB6BDF"/>
    <w:rsid w:val="00EB6EDC"/>
    <w:rsid w:val="00EB7052"/>
    <w:rsid w:val="00EB70EC"/>
    <w:rsid w:val="00EB731E"/>
    <w:rsid w:val="00EB749C"/>
    <w:rsid w:val="00EB757F"/>
    <w:rsid w:val="00EB7F90"/>
    <w:rsid w:val="00EC00F9"/>
    <w:rsid w:val="00EC02C4"/>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C9C"/>
    <w:rsid w:val="00EC51ED"/>
    <w:rsid w:val="00EC571E"/>
    <w:rsid w:val="00EC5982"/>
    <w:rsid w:val="00EC5C29"/>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50E"/>
    <w:rsid w:val="00EF5C17"/>
    <w:rsid w:val="00EF6AF1"/>
    <w:rsid w:val="00EF6CAA"/>
    <w:rsid w:val="00EF6D3D"/>
    <w:rsid w:val="00EF6FE1"/>
    <w:rsid w:val="00EF7056"/>
    <w:rsid w:val="00EF7411"/>
    <w:rsid w:val="00EF7626"/>
    <w:rsid w:val="00EF788B"/>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CA4"/>
    <w:rsid w:val="00F234F7"/>
    <w:rsid w:val="00F235B8"/>
    <w:rsid w:val="00F239B7"/>
    <w:rsid w:val="00F23ACD"/>
    <w:rsid w:val="00F23CCB"/>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4F3"/>
    <w:rsid w:val="00F337B8"/>
    <w:rsid w:val="00F338F1"/>
    <w:rsid w:val="00F339E9"/>
    <w:rsid w:val="00F33BAE"/>
    <w:rsid w:val="00F33CC1"/>
    <w:rsid w:val="00F33D9E"/>
    <w:rsid w:val="00F33E21"/>
    <w:rsid w:val="00F341DC"/>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1D4"/>
    <w:rsid w:val="00F661E4"/>
    <w:rsid w:val="00F662B5"/>
    <w:rsid w:val="00F66400"/>
    <w:rsid w:val="00F664DF"/>
    <w:rsid w:val="00F66594"/>
    <w:rsid w:val="00F668B2"/>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CC6"/>
    <w:rsid w:val="00F82313"/>
    <w:rsid w:val="00F823DB"/>
    <w:rsid w:val="00F828CA"/>
    <w:rsid w:val="00F82928"/>
    <w:rsid w:val="00F82F9D"/>
    <w:rsid w:val="00F83280"/>
    <w:rsid w:val="00F83672"/>
    <w:rsid w:val="00F83ACE"/>
    <w:rsid w:val="00F83B88"/>
    <w:rsid w:val="00F83CC0"/>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195.182.79.117/VideoV3/Conference/Index/226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1729</TotalTime>
  <Pages>9</Pages>
  <Words>4092</Words>
  <Characters>23331</Characters>
  <Application>Microsoft Office Word</Application>
  <DocSecurity>0</DocSecurity>
  <Lines>194</Lines>
  <Paragraphs>54</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27369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514</cp:revision>
  <cp:lastPrinted>2023-04-11T10:39:00Z</cp:lastPrinted>
  <dcterms:created xsi:type="dcterms:W3CDTF">2024-10-25T06:53:00Z</dcterms:created>
  <dcterms:modified xsi:type="dcterms:W3CDTF">2025-02-03T11:05:00Z</dcterms:modified>
</cp:coreProperties>
</file>